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444" w:rsidRPr="007E3444" w:rsidRDefault="007E3444" w:rsidP="007E3444">
      <w:pPr>
        <w:spacing w:after="240"/>
        <w:rPr>
          <w:rFonts w:ascii="Times New Roman" w:eastAsia="Times New Roman" w:hAnsi="Times New Roman" w:cs="Times New Roman"/>
          <w:sz w:val="24"/>
          <w:szCs w:val="24"/>
        </w:rPr>
      </w:pPr>
      <w:r w:rsidRPr="007E3444">
        <w:rPr>
          <w:rFonts w:ascii="Arial" w:eastAsia="Times New Roman" w:hAnsi="Arial" w:cs="Arial"/>
          <w:b/>
          <w:bCs/>
          <w:sz w:val="20"/>
          <w:szCs w:val="20"/>
        </w:rPr>
        <w:t>From:</w:t>
      </w:r>
      <w:r w:rsidRPr="007E3444">
        <w:rPr>
          <w:rFonts w:ascii="Arial" w:eastAsia="Times New Roman" w:hAnsi="Arial" w:cs="Arial"/>
          <w:sz w:val="20"/>
          <w:szCs w:val="20"/>
        </w:rPr>
        <w:t xml:space="preserve"> DHS Press Office &lt;</w:t>
      </w:r>
      <w:hyperlink r:id="rId4" w:tgtFrame="_blank" w:history="1">
        <w:r w:rsidRPr="007E3444">
          <w:rPr>
            <w:rFonts w:ascii="Arial" w:eastAsia="Times New Roman" w:hAnsi="Arial" w:cs="Arial"/>
            <w:color w:val="0000FF"/>
            <w:sz w:val="20"/>
            <w:u w:val="single"/>
          </w:rPr>
          <w:t>DHSPressOffice@HQ.DHS.GOV</w:t>
        </w:r>
      </w:hyperlink>
      <w:r w:rsidRPr="007E3444">
        <w:rPr>
          <w:rFonts w:ascii="Arial" w:eastAsia="Times New Roman" w:hAnsi="Arial" w:cs="Arial"/>
          <w:sz w:val="20"/>
          <w:szCs w:val="20"/>
        </w:rPr>
        <w:t>&gt;</w:t>
      </w:r>
      <w:r w:rsidRPr="007E3444">
        <w:rPr>
          <w:rFonts w:ascii="Arial" w:eastAsia="Times New Roman" w:hAnsi="Arial" w:cs="Arial"/>
          <w:sz w:val="20"/>
          <w:szCs w:val="20"/>
        </w:rPr>
        <w:br/>
      </w:r>
      <w:r w:rsidRPr="007E3444">
        <w:rPr>
          <w:rFonts w:ascii="Arial" w:eastAsia="Times New Roman" w:hAnsi="Arial" w:cs="Arial"/>
          <w:b/>
          <w:bCs/>
          <w:sz w:val="20"/>
          <w:szCs w:val="20"/>
        </w:rPr>
        <w:t>To:</w:t>
      </w:r>
      <w:r w:rsidRPr="007E3444">
        <w:rPr>
          <w:rFonts w:ascii="Arial" w:eastAsia="Times New Roman" w:hAnsi="Arial" w:cs="Arial"/>
          <w:sz w:val="20"/>
          <w:szCs w:val="20"/>
        </w:rPr>
        <w:t xml:space="preserve"> DHS Press Office &lt;</w:t>
      </w:r>
      <w:hyperlink r:id="rId5" w:tgtFrame="_blank" w:history="1">
        <w:r w:rsidRPr="007E3444">
          <w:rPr>
            <w:rFonts w:ascii="Arial" w:eastAsia="Times New Roman" w:hAnsi="Arial" w:cs="Arial"/>
            <w:color w:val="0000FF"/>
            <w:sz w:val="20"/>
            <w:u w:val="single"/>
          </w:rPr>
          <w:t>DHSPressOffice@HQ.DHS.GOV</w:t>
        </w:r>
      </w:hyperlink>
      <w:r w:rsidRPr="007E3444">
        <w:rPr>
          <w:rFonts w:ascii="Arial" w:eastAsia="Times New Roman" w:hAnsi="Arial" w:cs="Arial"/>
          <w:sz w:val="20"/>
          <w:szCs w:val="20"/>
        </w:rPr>
        <w:t>&gt;</w:t>
      </w:r>
      <w:r w:rsidRPr="007E3444">
        <w:rPr>
          <w:rFonts w:ascii="Arial" w:eastAsia="Times New Roman" w:hAnsi="Arial" w:cs="Arial"/>
          <w:sz w:val="20"/>
          <w:szCs w:val="20"/>
        </w:rPr>
        <w:br/>
      </w:r>
      <w:r w:rsidRPr="007E3444">
        <w:rPr>
          <w:rFonts w:ascii="Arial" w:eastAsia="Times New Roman" w:hAnsi="Arial" w:cs="Arial"/>
          <w:b/>
          <w:bCs/>
          <w:sz w:val="20"/>
          <w:szCs w:val="20"/>
        </w:rPr>
        <w:t>Sent:</w:t>
      </w:r>
      <w:r w:rsidRPr="007E3444">
        <w:rPr>
          <w:rFonts w:ascii="Arial" w:eastAsia="Times New Roman" w:hAnsi="Arial" w:cs="Arial"/>
          <w:sz w:val="20"/>
          <w:szCs w:val="20"/>
        </w:rPr>
        <w:t xml:space="preserve"> Monday, November 14, 2011 3:46 PM</w:t>
      </w:r>
      <w:r w:rsidRPr="007E3444">
        <w:rPr>
          <w:rFonts w:ascii="Arial" w:eastAsia="Times New Roman" w:hAnsi="Arial" w:cs="Arial"/>
          <w:sz w:val="20"/>
          <w:szCs w:val="20"/>
        </w:rPr>
        <w:br/>
      </w:r>
      <w:r w:rsidRPr="007E3444">
        <w:rPr>
          <w:rFonts w:ascii="Arial" w:eastAsia="Times New Roman" w:hAnsi="Arial" w:cs="Arial"/>
          <w:b/>
          <w:bCs/>
          <w:sz w:val="20"/>
          <w:szCs w:val="20"/>
        </w:rPr>
        <w:t>Subject:</w:t>
      </w:r>
      <w:r w:rsidRPr="007E3444">
        <w:rPr>
          <w:rFonts w:ascii="Arial" w:eastAsia="Times New Roman" w:hAnsi="Arial" w:cs="Arial"/>
          <w:sz w:val="20"/>
          <w:szCs w:val="20"/>
        </w:rPr>
        <w:t xml:space="preserve"> THE WEEK AHEAD FOR THE DEPARTMENT OF HOMELAND SECURITY: NOV. 15 - NOV. 18, 2011</w:t>
      </w:r>
    </w:p>
    <w:p w:rsidR="007E3444" w:rsidRPr="007E3444" w:rsidRDefault="007E3444" w:rsidP="007E3444">
      <w:pPr>
        <w:jc w:val="right"/>
        <w:rPr>
          <w:rFonts w:ascii="Times New Roman" w:eastAsia="Times New Roman" w:hAnsi="Times New Roman" w:cs="Times New Roman"/>
          <w:sz w:val="24"/>
          <w:szCs w:val="24"/>
        </w:rPr>
      </w:pPr>
      <w:r w:rsidRPr="007E3444">
        <w:rPr>
          <w:rFonts w:ascii="Times New Roman" w:eastAsia="Times New Roman" w:hAnsi="Times New Roman" w:cs="Times New Roman"/>
          <w:i/>
          <w:iCs/>
          <w:color w:val="003366"/>
          <w:sz w:val="19"/>
          <w:szCs w:val="19"/>
        </w:rPr>
        <w:t>Press Office</w:t>
      </w:r>
    </w:p>
    <w:p w:rsidR="007E3444" w:rsidRPr="007E3444" w:rsidRDefault="007E3444" w:rsidP="007E3444">
      <w:pPr>
        <w:spacing w:line="200" w:lineRule="atLeast"/>
        <w:jc w:val="right"/>
        <w:rPr>
          <w:rFonts w:ascii="Times New Roman" w:eastAsia="Times New Roman" w:hAnsi="Times New Roman" w:cs="Times New Roman"/>
          <w:sz w:val="24"/>
          <w:szCs w:val="24"/>
        </w:rPr>
      </w:pPr>
      <w:r w:rsidRPr="007E3444">
        <w:rPr>
          <w:rFonts w:ascii="Times New Roman" w:eastAsia="Times New Roman" w:hAnsi="Times New Roman" w:cs="Times New Roman"/>
          <w:b/>
          <w:bCs/>
          <w:color w:val="003366"/>
          <w:sz w:val="19"/>
          <w:szCs w:val="19"/>
        </w:rPr>
        <w:t>U.S. Department of Homeland Security</w:t>
      </w:r>
    </w:p>
    <w:p w:rsidR="007E3444" w:rsidRPr="007E3444" w:rsidRDefault="007E3444" w:rsidP="007E3444">
      <w:pPr>
        <w:spacing w:line="200" w:lineRule="atLeast"/>
        <w:jc w:val="right"/>
        <w:rPr>
          <w:rFonts w:ascii="Times New Roman" w:eastAsia="Times New Roman" w:hAnsi="Times New Roman" w:cs="Times New Roman"/>
          <w:sz w:val="24"/>
          <w:szCs w:val="24"/>
        </w:rPr>
      </w:pPr>
      <w:r w:rsidRPr="007E3444">
        <w:rPr>
          <w:rFonts w:ascii="Times New Roman" w:eastAsia="Times New Roman" w:hAnsi="Times New Roman" w:cs="Times New Roman"/>
          <w:b/>
          <w:bCs/>
          <w:color w:val="003366"/>
          <w:sz w:val="17"/>
          <w:szCs w:val="17"/>
        </w:rPr>
        <w:t> </w:t>
      </w:r>
    </w:p>
    <w:p w:rsidR="007E3444" w:rsidRPr="007E3444" w:rsidRDefault="007E3444" w:rsidP="007E3444">
      <w:pPr>
        <w:spacing w:line="200" w:lineRule="atLeast"/>
        <w:jc w:val="right"/>
        <w:rPr>
          <w:rFonts w:ascii="Times New Roman" w:eastAsia="Times New Roman" w:hAnsi="Times New Roman" w:cs="Times New Roman"/>
          <w:sz w:val="24"/>
          <w:szCs w:val="24"/>
        </w:rPr>
      </w:pPr>
      <w:r w:rsidRPr="007E3444">
        <w:rPr>
          <w:rFonts w:ascii="Times New Roman" w:eastAsia="Times New Roman" w:hAnsi="Times New Roman" w:cs="Times New Roman"/>
          <w:b/>
          <w:bCs/>
          <w:color w:val="003366"/>
          <w:sz w:val="17"/>
          <w:szCs w:val="17"/>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color w:val="808080"/>
          <w:sz w:val="88"/>
          <w:szCs w:val="88"/>
        </w:rPr>
        <w:t>Media Advisory</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color w:val="FF0000"/>
          <w:sz w:val="30"/>
          <w:szCs w:val="30"/>
        </w:rPr>
        <w:t> </w:t>
      </w:r>
    </w:p>
    <w:p w:rsidR="007E3444" w:rsidRPr="007E3444" w:rsidRDefault="007E3444" w:rsidP="007E3444">
      <w:pPr>
        <w:spacing w:line="240" w:lineRule="atLeast"/>
        <w:jc w:val="right"/>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    Nov. 14, 2011 </w:t>
      </w:r>
    </w:p>
    <w:p w:rsidR="007E3444" w:rsidRPr="007E3444" w:rsidRDefault="007E3444" w:rsidP="007E3444">
      <w:pPr>
        <w:jc w:val="right"/>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Contact: DHS Press Office, </w:t>
      </w:r>
      <w:hyperlink r:id="rId6" w:tgtFrame="_blank" w:history="1">
        <w:r w:rsidRPr="007E3444">
          <w:rPr>
            <w:rFonts w:ascii="Times New Roman" w:eastAsia="Times New Roman" w:hAnsi="Times New Roman" w:cs="Times New Roman"/>
            <w:color w:val="0000FF"/>
            <w:sz w:val="24"/>
            <w:szCs w:val="24"/>
            <w:u w:val="single"/>
          </w:rPr>
          <w:t>202-282-8010</w:t>
        </w:r>
      </w:hyperlink>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jc w:val="cente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rPr>
        <w:t>THE WEEK AHEAD FOR THE DEPARTMENT OF HOMELAND SECURITY:</w:t>
      </w:r>
    </w:p>
    <w:p w:rsidR="007E3444" w:rsidRPr="007E3444" w:rsidRDefault="007E3444" w:rsidP="007E3444">
      <w:pPr>
        <w:jc w:val="center"/>
        <w:rPr>
          <w:rFonts w:ascii="Times New Roman" w:eastAsia="Times New Roman" w:hAnsi="Times New Roman" w:cs="Times New Roman"/>
          <w:sz w:val="24"/>
          <w:szCs w:val="24"/>
        </w:rPr>
      </w:pPr>
      <w:bookmarkStart w:id="0" w:name="133a7238c93df453_OLE_LINK2"/>
      <w:bookmarkStart w:id="1" w:name="133a7238c93df453_OLE_LINK1"/>
      <w:bookmarkStart w:id="2" w:name="133a7238c93df453_OLE_LINK18"/>
      <w:bookmarkStart w:id="3" w:name="133a7238c93df453_OLE_LINK10"/>
      <w:bookmarkStart w:id="4" w:name="133a7238c93df453_OLE_LINK9"/>
      <w:bookmarkStart w:id="5" w:name="133a7238c93df453_OLE_LINK3"/>
      <w:bookmarkStart w:id="6" w:name="133a7238c93df453_OLE_LINK48"/>
      <w:bookmarkStart w:id="7" w:name="133a7238c93df453_OLE_LINK47"/>
      <w:bookmarkEnd w:id="0"/>
      <w:bookmarkEnd w:id="1"/>
      <w:bookmarkEnd w:id="2"/>
      <w:bookmarkEnd w:id="3"/>
      <w:bookmarkEnd w:id="4"/>
      <w:bookmarkEnd w:id="5"/>
      <w:bookmarkEnd w:id="6"/>
      <w:bookmarkEnd w:id="7"/>
      <w:r w:rsidRPr="007E3444">
        <w:rPr>
          <w:rFonts w:ascii="Times New Roman" w:eastAsia="Times New Roman" w:hAnsi="Times New Roman" w:cs="Times New Roman"/>
          <w:b/>
          <w:bCs/>
          <w:sz w:val="24"/>
          <w:szCs w:val="24"/>
        </w:rPr>
        <w:t>NOV. 15 – NOV. 18, 2011</w:t>
      </w:r>
    </w:p>
    <w:p w:rsidR="007E3444" w:rsidRPr="007E3444" w:rsidRDefault="007E3444" w:rsidP="007E3444">
      <w:pPr>
        <w:jc w:val="cente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u w:val="single"/>
        </w:rPr>
        <w:t>Tuesday, Nov. 15</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 AM EST                 U.S. Customs and Border Protection (CBP) Office of Technology Innovation and Acquisition Assistant Commissioner Mark </w:t>
      </w:r>
      <w:proofErr w:type="spellStart"/>
      <w:r w:rsidRPr="007E3444">
        <w:rPr>
          <w:rFonts w:ascii="Times New Roman" w:eastAsia="Times New Roman" w:hAnsi="Times New Roman" w:cs="Times New Roman"/>
          <w:sz w:val="24"/>
          <w:szCs w:val="24"/>
        </w:rPr>
        <w:t>Borkowski</w:t>
      </w:r>
      <w:proofErr w:type="spellEnd"/>
      <w:r w:rsidRPr="007E3444">
        <w:rPr>
          <w:rFonts w:ascii="Times New Roman" w:eastAsia="Times New Roman" w:hAnsi="Times New Roman" w:cs="Times New Roman"/>
          <w:sz w:val="24"/>
          <w:szCs w:val="24"/>
        </w:rPr>
        <w:t xml:space="preserve"> and Science and Technology Directorate (S&amp;T) Chief of Staff Paul Benda will testify on DHS and Department of Defense (DOD) collaboration on border technology in a testimony entitled “Protecting the Homeland: How Can DHS Use DOD Technology to Secure the Border?” before the House Committee on Homeland Security, Subcommittee on Border and Maritime Security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311 Cannon House Office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Washington, D.C.</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12:30 PM EST            CBP Office of Technology Innovation and Acquisition Executive Director of Technology Management David Throckmorton will deliver remarks on the CBP Technology Roadmap Strategy at the 2011 Institute of Electrical and Electronic Engineers (IEEE) International Conference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Westin Hotel</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70 Third Avenue</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Waltham, Mass.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4:30 PM EST              National Protection and Programs Directorate (NPPD) Director of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Coordination Rear Admiral Michael Brown will deliver remarks on the importance of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provide tips for staying safe online at forum for senior citizens, as part of Boston Cyber Week</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Boston Public Library</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700 Boylston Street</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lastRenderedPageBreak/>
        <w:t>Boston</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5:15 PM CST              Intelligence and Analysis (I&amp;A) Undersecretary Caryn Wagner and Assistant Secretary for Law Enforcement Louis </w:t>
      </w:r>
      <w:proofErr w:type="spellStart"/>
      <w:r w:rsidRPr="007E3444">
        <w:rPr>
          <w:rFonts w:ascii="Times New Roman" w:eastAsia="Times New Roman" w:hAnsi="Times New Roman" w:cs="Times New Roman"/>
          <w:sz w:val="24"/>
          <w:szCs w:val="24"/>
        </w:rPr>
        <w:t>Quijas</w:t>
      </w:r>
      <w:proofErr w:type="spellEnd"/>
      <w:r w:rsidRPr="007E3444">
        <w:rPr>
          <w:rFonts w:ascii="Times New Roman" w:eastAsia="Times New Roman" w:hAnsi="Times New Roman" w:cs="Times New Roman"/>
          <w:sz w:val="24"/>
          <w:szCs w:val="24"/>
        </w:rPr>
        <w:t xml:space="preserve"> will participate in a media availability with Laredo officials on the Southwest Border State and Local Intelligence Working Group, to discuss Southwest Border intelligence challenges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                                    University of Texas Health Science Center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1937 East Bustamante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Laredo, Texas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u w:val="single"/>
        </w:rPr>
        <w:t>Wednesday, Nov. 16</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4:30 PM PST              Office of Health Affairs Division Director for Health Threats Resilience Bob Hooks will deliver remarks on government-wide rapid response strategies and recovery from a biological incident at the 2011 Chemical and Biological Defense Science and Technology (DTRA) Conference</w:t>
      </w:r>
    </w:p>
    <w:p w:rsidR="007E3444" w:rsidRPr="007E3444" w:rsidRDefault="007E3444" w:rsidP="007E3444">
      <w:pPr>
        <w:ind w:firstLine="720"/>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Mirage Hotel</w:t>
      </w:r>
    </w:p>
    <w:p w:rsidR="007E3444" w:rsidRPr="007E3444" w:rsidRDefault="007E3444" w:rsidP="007E3444">
      <w:pPr>
        <w:ind w:firstLine="720"/>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3400 S. Las Vegas Blvd.</w:t>
      </w:r>
    </w:p>
    <w:p w:rsidR="007E3444" w:rsidRPr="007E3444" w:rsidRDefault="007E3444" w:rsidP="007E3444">
      <w:pPr>
        <w:ind w:firstLine="720"/>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Las Vegas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10:45 AM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&amp; Communications (CS&amp;C) National Communications System Critical Infrastructure Protection Branch Chief Jeffrey Glick will deliver remarks on the importance of government and industry coordination in protecting the nation’s critical infrastructure at the International Association of Emergency Managers’ 59</w:t>
      </w:r>
      <w:r w:rsidRPr="007E3444">
        <w:rPr>
          <w:rFonts w:ascii="Times New Roman" w:eastAsia="Times New Roman" w:hAnsi="Times New Roman" w:cs="Times New Roman"/>
          <w:sz w:val="24"/>
          <w:szCs w:val="24"/>
          <w:vertAlign w:val="superscript"/>
        </w:rPr>
        <w:t>th</w:t>
      </w:r>
      <w:r w:rsidRPr="007E3444">
        <w:rPr>
          <w:rFonts w:ascii="Times New Roman" w:eastAsia="Times New Roman" w:hAnsi="Times New Roman" w:cs="Times New Roman"/>
          <w:sz w:val="24"/>
          <w:szCs w:val="24"/>
        </w:rPr>
        <w:t xml:space="preserve"> Annual Conference and Expo</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Rio All-Suites Hotel</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3700 W. Flamingo Road</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Las Vegas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u w:val="single"/>
        </w:rPr>
        <w:t>Thursday, Nov. 17</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9:45 AM EST              CBP Office of Information and Technology Land Border Integration Branch Director Chris </w:t>
      </w:r>
      <w:proofErr w:type="spellStart"/>
      <w:r w:rsidRPr="007E3444">
        <w:rPr>
          <w:rFonts w:ascii="Times New Roman" w:eastAsia="Times New Roman" w:hAnsi="Times New Roman" w:cs="Times New Roman"/>
          <w:sz w:val="24"/>
          <w:szCs w:val="24"/>
        </w:rPr>
        <w:t>Milowic</w:t>
      </w:r>
      <w:proofErr w:type="spellEnd"/>
      <w:r w:rsidRPr="007E3444">
        <w:rPr>
          <w:rFonts w:ascii="Times New Roman" w:eastAsia="Times New Roman" w:hAnsi="Times New Roman" w:cs="Times New Roman"/>
          <w:sz w:val="24"/>
          <w:szCs w:val="24"/>
        </w:rPr>
        <w:t xml:space="preserve"> will deliver remarks on Radio Frequency Identity technology at land ports of entry at the Radio Frequency Identification (RFID) Journal’s RFID in Defense and Security Conference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Sheraton National Hotel</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900 South </w:t>
      </w:r>
      <w:proofErr w:type="spellStart"/>
      <w:r w:rsidRPr="007E3444">
        <w:rPr>
          <w:rFonts w:ascii="Times New Roman" w:eastAsia="Times New Roman" w:hAnsi="Times New Roman" w:cs="Times New Roman"/>
          <w:sz w:val="24"/>
          <w:szCs w:val="24"/>
        </w:rPr>
        <w:t>Orme</w:t>
      </w:r>
      <w:proofErr w:type="spellEnd"/>
      <w:r w:rsidRPr="007E3444">
        <w:rPr>
          <w:rFonts w:ascii="Times New Roman" w:eastAsia="Times New Roman" w:hAnsi="Times New Roman" w:cs="Times New Roman"/>
          <w:sz w:val="24"/>
          <w:szCs w:val="24"/>
        </w:rPr>
        <w:t xml:space="preserve"> Street</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Arlington, Va.</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 AM EST                 S&amp;T Under Secretary Dr. Tara O’Toole will testify on S&amp;T oversight in a testimony entitled “S&amp;T on a Budget: Finding Smarter Approaches to Spur Innovation, Impose </w:t>
      </w:r>
      <w:r w:rsidRPr="007E3444">
        <w:rPr>
          <w:rFonts w:ascii="Times New Roman" w:eastAsia="Times New Roman" w:hAnsi="Times New Roman" w:cs="Times New Roman"/>
          <w:sz w:val="24"/>
          <w:szCs w:val="24"/>
        </w:rPr>
        <w:lastRenderedPageBreak/>
        <w:t xml:space="preserve">Discipline, Drive Job Creation and Strengthen Homeland Security” before the House Committee on Homeland Security, Subcommittee on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Infrastructure, Protection, and Security Technologies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311 Cannon House Office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Washington, D.C.</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2 PM EST                    FEMA Protection and National Preparedness, National Continuity Programs Directorate Assistant Administrator Damon Penn, FEMA Office of Response and Recovery Response Directorate Disaster Emergency Communications Division Director Eric Edwards,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Communications Office of Emergency Communications Director Chris </w:t>
      </w:r>
      <w:proofErr w:type="spellStart"/>
      <w:r w:rsidRPr="007E3444">
        <w:rPr>
          <w:rFonts w:ascii="Times New Roman" w:eastAsia="Times New Roman" w:hAnsi="Times New Roman" w:cs="Times New Roman"/>
          <w:sz w:val="24"/>
          <w:szCs w:val="24"/>
        </w:rPr>
        <w:t>Essid</w:t>
      </w:r>
      <w:proofErr w:type="spellEnd"/>
      <w:r w:rsidRPr="007E3444">
        <w:rPr>
          <w:rFonts w:ascii="Times New Roman" w:eastAsia="Times New Roman" w:hAnsi="Times New Roman" w:cs="Times New Roman"/>
          <w:sz w:val="24"/>
          <w:szCs w:val="24"/>
        </w:rPr>
        <w:t xml:space="preserve">, and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Communications National Coordinating Center for Telecommunications Manager John O’Connor will testify in hearing entitled “Ensuring Coordination and Cooperation: A Review of the Emergency Communications Offices Within the Department of Homeland Security” before the House Committee on Homeland Security Subcommittee on Emergency Preparedness, Response, and Communications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311 Cannon House Office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Washington, D.C.</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r w:rsidRPr="007E3444">
        <w:rPr>
          <w:rFonts w:ascii="Times New Roman" w:eastAsia="Times New Roman" w:hAnsi="Times New Roman" w:cs="Times New Roman"/>
          <w:b/>
          <w:bCs/>
          <w:sz w:val="24"/>
          <w:szCs w:val="24"/>
          <w:u w:val="single"/>
        </w:rPr>
        <w:t>Friday, Nov. 18</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 AM EST                 USCIS Director Alejandro </w:t>
      </w:r>
      <w:proofErr w:type="spellStart"/>
      <w:r w:rsidRPr="007E3444">
        <w:rPr>
          <w:rFonts w:ascii="Times New Roman" w:eastAsia="Times New Roman" w:hAnsi="Times New Roman" w:cs="Times New Roman"/>
          <w:sz w:val="24"/>
          <w:szCs w:val="24"/>
        </w:rPr>
        <w:t>Mayorkas</w:t>
      </w:r>
      <w:proofErr w:type="spellEnd"/>
      <w:r w:rsidRPr="007E3444">
        <w:rPr>
          <w:rFonts w:ascii="Times New Roman" w:eastAsia="Times New Roman" w:hAnsi="Times New Roman" w:cs="Times New Roman"/>
          <w:sz w:val="24"/>
          <w:szCs w:val="24"/>
        </w:rPr>
        <w:t xml:space="preserve">, will conduct a special children’s citizenship ceremony in commemoration of National Adoption Month, with 25 children who are adoptees from China, Russia, Ukraine, Korea and Ethiopia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Connecticut State Capitol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Hall of Flags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210 Capitol Avenue</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Hartford, Conn.</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rPr>
        <w:t> </w:t>
      </w:r>
    </w:p>
    <w:p w:rsidR="007E3444" w:rsidRPr="007E3444" w:rsidRDefault="007E3444" w:rsidP="007E3444">
      <w:pPr>
        <w:jc w:val="cente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Waltham, Mass.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4:30 PM EST              National Protection and Programs Directorate (NPPD) Director of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Coordination Rear Admiral Michael Brown will deliver remarks on the importance of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provide tips for staying safe online at forum for senior citizens, as part of Boston Cyber Week</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Boston Public Library</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700 Boylston Street</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Boston</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5:15 PM CST              Intelligence and Analysis (I&amp;A) Undersecretary Caryn Wagner and Assistant Secretary for Law Enforcement Louis </w:t>
      </w:r>
      <w:proofErr w:type="spellStart"/>
      <w:r w:rsidRPr="007E3444">
        <w:rPr>
          <w:rFonts w:ascii="Times New Roman" w:eastAsia="Times New Roman" w:hAnsi="Times New Roman" w:cs="Times New Roman"/>
          <w:sz w:val="24"/>
          <w:szCs w:val="24"/>
        </w:rPr>
        <w:t>Quijas</w:t>
      </w:r>
      <w:proofErr w:type="spellEnd"/>
      <w:r w:rsidRPr="007E3444">
        <w:rPr>
          <w:rFonts w:ascii="Times New Roman" w:eastAsia="Times New Roman" w:hAnsi="Times New Roman" w:cs="Times New Roman"/>
          <w:sz w:val="24"/>
          <w:szCs w:val="24"/>
        </w:rPr>
        <w:t xml:space="preserve"> will participate in a media availability </w:t>
      </w:r>
      <w:r w:rsidRPr="007E3444">
        <w:rPr>
          <w:rFonts w:ascii="Times New Roman" w:eastAsia="Times New Roman" w:hAnsi="Times New Roman" w:cs="Times New Roman"/>
          <w:sz w:val="24"/>
          <w:szCs w:val="24"/>
        </w:rPr>
        <w:lastRenderedPageBreak/>
        <w:t>with Laredo officials on the Southwest Border State and Local Intelligence Working Group, to discuss Southwest Border intelligence challenges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                                    University of Texas Health Science Center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1937 East Bustamante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Laredo, Texas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u w:val="single"/>
        </w:rPr>
        <w:t>Wednesday, Nov. 16</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4:30 PM PST              Office of Health Affairs Division Director for Health Threats Resilience Bob Hooks will deliver remarks on government-wide rapid response strategies and recovery from a biological incident at the 2011 Chemical and Biological Defense Science and Technology (DTRA) Conference</w:t>
      </w:r>
    </w:p>
    <w:p w:rsidR="007E3444" w:rsidRPr="007E3444" w:rsidRDefault="007E3444" w:rsidP="007E3444">
      <w:pPr>
        <w:ind w:firstLine="720"/>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Mirage Hotel</w:t>
      </w:r>
    </w:p>
    <w:p w:rsidR="007E3444" w:rsidRPr="007E3444" w:rsidRDefault="007E3444" w:rsidP="007E3444">
      <w:pPr>
        <w:ind w:firstLine="720"/>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3400 S. Las Vegas Blvd.</w:t>
      </w:r>
    </w:p>
    <w:p w:rsidR="007E3444" w:rsidRPr="007E3444" w:rsidRDefault="007E3444" w:rsidP="007E3444">
      <w:pPr>
        <w:ind w:firstLine="720"/>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Las Vegas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10:45 AM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&amp; Communications (CS&amp;C) National Communications System Critical Infrastructure Protection Branch Chief Jeffrey Glick will deliver remarks on the importance of government and industry coordination in protecting the nation’s critical infrastructure at the International Association of Emergency Managers’ 59</w:t>
      </w:r>
      <w:r w:rsidRPr="007E3444">
        <w:rPr>
          <w:rFonts w:ascii="Times New Roman" w:eastAsia="Times New Roman" w:hAnsi="Times New Roman" w:cs="Times New Roman"/>
          <w:sz w:val="24"/>
          <w:szCs w:val="24"/>
          <w:vertAlign w:val="superscript"/>
        </w:rPr>
        <w:t>th</w:t>
      </w:r>
      <w:r w:rsidRPr="007E3444">
        <w:rPr>
          <w:rFonts w:ascii="Times New Roman" w:eastAsia="Times New Roman" w:hAnsi="Times New Roman" w:cs="Times New Roman"/>
          <w:sz w:val="24"/>
          <w:szCs w:val="24"/>
        </w:rPr>
        <w:t xml:space="preserve"> Annual Conference and Expo</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Rio All-Suites Hotel</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3700 W. Flamingo Road</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Las Vegas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u w:val="single"/>
        </w:rPr>
        <w:t>Thursday, Nov. 17</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9:45 AM EST              CBP Office of Information and Technology Land Border Integration Branch Director Chris </w:t>
      </w:r>
      <w:proofErr w:type="spellStart"/>
      <w:r w:rsidRPr="007E3444">
        <w:rPr>
          <w:rFonts w:ascii="Times New Roman" w:eastAsia="Times New Roman" w:hAnsi="Times New Roman" w:cs="Times New Roman"/>
          <w:sz w:val="24"/>
          <w:szCs w:val="24"/>
        </w:rPr>
        <w:t>Milowic</w:t>
      </w:r>
      <w:proofErr w:type="spellEnd"/>
      <w:r w:rsidRPr="007E3444">
        <w:rPr>
          <w:rFonts w:ascii="Times New Roman" w:eastAsia="Times New Roman" w:hAnsi="Times New Roman" w:cs="Times New Roman"/>
          <w:sz w:val="24"/>
          <w:szCs w:val="24"/>
        </w:rPr>
        <w:t xml:space="preserve"> will deliver remarks on Radio Frequency Identity technology at land ports of entry at the Radio Frequency Identification (RFID) Journal’s RFID in Defense and Security Conference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Sheraton National Hotel</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900 South </w:t>
      </w:r>
      <w:proofErr w:type="spellStart"/>
      <w:r w:rsidRPr="007E3444">
        <w:rPr>
          <w:rFonts w:ascii="Times New Roman" w:eastAsia="Times New Roman" w:hAnsi="Times New Roman" w:cs="Times New Roman"/>
          <w:sz w:val="24"/>
          <w:szCs w:val="24"/>
        </w:rPr>
        <w:t>Orme</w:t>
      </w:r>
      <w:proofErr w:type="spellEnd"/>
      <w:r w:rsidRPr="007E3444">
        <w:rPr>
          <w:rFonts w:ascii="Times New Roman" w:eastAsia="Times New Roman" w:hAnsi="Times New Roman" w:cs="Times New Roman"/>
          <w:sz w:val="24"/>
          <w:szCs w:val="24"/>
        </w:rPr>
        <w:t xml:space="preserve"> Street</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Arlington, Va.</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 AM EST                 S&amp;T Under Secretary Dr. Tara O’Toole will testify on S&amp;T oversight in a testimony entitled “S&amp;T on a Budget: Finding Smarter Approaches to Spur Innovation, Impose Discipline, Drive Job Creation and Strengthen Homeland Security” before the House Committee on Homeland Security, Subcommittee on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Infrastructure, Protection, and Security Technologies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311 Cannon House Office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Washington, D.C.</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lastRenderedPageBreak/>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2 PM EST                    FEMA Protection and National Preparedness, National Continuity Programs Directorate Assistant Administrator Damon Penn, FEMA Office of Response and Recovery Response Directorate Disaster Emergency Communications Division Director Eric Edwards,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Communications Office of Emergency Communications Director Chris </w:t>
      </w:r>
      <w:proofErr w:type="spellStart"/>
      <w:r w:rsidRPr="007E3444">
        <w:rPr>
          <w:rFonts w:ascii="Times New Roman" w:eastAsia="Times New Roman" w:hAnsi="Times New Roman" w:cs="Times New Roman"/>
          <w:sz w:val="24"/>
          <w:szCs w:val="24"/>
        </w:rPr>
        <w:t>Essid</w:t>
      </w:r>
      <w:proofErr w:type="spellEnd"/>
      <w:r w:rsidRPr="007E3444">
        <w:rPr>
          <w:rFonts w:ascii="Times New Roman" w:eastAsia="Times New Roman" w:hAnsi="Times New Roman" w:cs="Times New Roman"/>
          <w:sz w:val="24"/>
          <w:szCs w:val="24"/>
        </w:rPr>
        <w:t xml:space="preserve">, and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Communications National Coordinating Center for Telecommunications Manager John O’Connor will testify in hearing entitled “Ensuring Coordination and Cooperation: A Review of the Emergency Communications Offices Within the Department of Homeland Security” before the House Committee on Homeland Security Subcommittee on Emergency Preparedness, Response, and Communications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311 Cannon House Office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Washington, D.C.</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r w:rsidRPr="007E3444">
        <w:rPr>
          <w:rFonts w:ascii="Times New Roman" w:eastAsia="Times New Roman" w:hAnsi="Times New Roman" w:cs="Times New Roman"/>
          <w:b/>
          <w:bCs/>
          <w:sz w:val="24"/>
          <w:szCs w:val="24"/>
          <w:u w:val="single"/>
        </w:rPr>
        <w:t>Friday, Nov. 18</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 AM EST                 USCIS Director Alejandro </w:t>
      </w:r>
      <w:proofErr w:type="spellStart"/>
      <w:r w:rsidRPr="007E3444">
        <w:rPr>
          <w:rFonts w:ascii="Times New Roman" w:eastAsia="Times New Roman" w:hAnsi="Times New Roman" w:cs="Times New Roman"/>
          <w:sz w:val="24"/>
          <w:szCs w:val="24"/>
        </w:rPr>
        <w:t>Mayorkas</w:t>
      </w:r>
      <w:proofErr w:type="spellEnd"/>
      <w:r w:rsidRPr="007E3444">
        <w:rPr>
          <w:rFonts w:ascii="Times New Roman" w:eastAsia="Times New Roman" w:hAnsi="Times New Roman" w:cs="Times New Roman"/>
          <w:sz w:val="24"/>
          <w:szCs w:val="24"/>
        </w:rPr>
        <w:t xml:space="preserve">, will conduct a special children’s citizenship ceremony in commemoration of National Adoption Month, with 25 children who are adoptees from China, Russia, Ukraine, Korea and Ethiopia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Connecticut State Capitol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Hall of Flags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210 Capitol Avenue</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Hartford, Conn.</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rPr>
        <w:t> </w:t>
      </w:r>
    </w:p>
    <w:p w:rsidR="007E3444" w:rsidRPr="007E3444" w:rsidRDefault="007E3444" w:rsidP="007E3444">
      <w:pPr>
        <w:jc w:val="cente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Texas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u w:val="single"/>
        </w:rPr>
        <w:t>Wednesday, Nov. 16</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4:30 PM PST              Office of Health Affairs Division Director for Health Threats Resilience Bob Hooks will deliver remarks on government-wide rapid response strategies and recovery from a biological incident at the 2011 Chemical and Biological Defense Science and Technology (DTRA) Conference</w:t>
      </w:r>
    </w:p>
    <w:p w:rsidR="007E3444" w:rsidRPr="007E3444" w:rsidRDefault="007E3444" w:rsidP="007E3444">
      <w:pPr>
        <w:ind w:firstLine="720"/>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Mirage Hotel</w:t>
      </w:r>
    </w:p>
    <w:p w:rsidR="007E3444" w:rsidRPr="007E3444" w:rsidRDefault="007E3444" w:rsidP="007E3444">
      <w:pPr>
        <w:ind w:firstLine="720"/>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3400 S. Las Vegas Blvd.</w:t>
      </w:r>
    </w:p>
    <w:p w:rsidR="007E3444" w:rsidRPr="007E3444" w:rsidRDefault="007E3444" w:rsidP="007E3444">
      <w:pPr>
        <w:ind w:firstLine="720"/>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Las Vegas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10:45 AM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&amp; Communications (CS&amp;C) National Communications System Critical Infrastructure Protection Branch Chief Jeffrey Glick will deliver remarks on the importance of government and industry coordination in protecting the nation’s critical infrastructure at the International Association of Emergency Managers’ 59</w:t>
      </w:r>
      <w:r w:rsidRPr="007E3444">
        <w:rPr>
          <w:rFonts w:ascii="Times New Roman" w:eastAsia="Times New Roman" w:hAnsi="Times New Roman" w:cs="Times New Roman"/>
          <w:sz w:val="24"/>
          <w:szCs w:val="24"/>
          <w:vertAlign w:val="superscript"/>
        </w:rPr>
        <w:t>th</w:t>
      </w:r>
      <w:r w:rsidRPr="007E3444">
        <w:rPr>
          <w:rFonts w:ascii="Times New Roman" w:eastAsia="Times New Roman" w:hAnsi="Times New Roman" w:cs="Times New Roman"/>
          <w:sz w:val="24"/>
          <w:szCs w:val="24"/>
        </w:rPr>
        <w:t xml:space="preserve"> Annual Conference and Expo</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Rio All-Suites Hotel</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lastRenderedPageBreak/>
        <w:t>3700 W. Flamingo Road</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Las Vegas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b/>
          <w:bCs/>
          <w:sz w:val="24"/>
          <w:szCs w:val="24"/>
          <w:u w:val="single"/>
        </w:rPr>
        <w:t>Thursday, Nov. 17</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9:45 AM EST              CBP Office of Information and Technology Land Border Integration Branch Director Chris </w:t>
      </w:r>
      <w:proofErr w:type="spellStart"/>
      <w:r w:rsidRPr="007E3444">
        <w:rPr>
          <w:rFonts w:ascii="Times New Roman" w:eastAsia="Times New Roman" w:hAnsi="Times New Roman" w:cs="Times New Roman"/>
          <w:sz w:val="24"/>
          <w:szCs w:val="24"/>
        </w:rPr>
        <w:t>Milowic</w:t>
      </w:r>
      <w:proofErr w:type="spellEnd"/>
      <w:r w:rsidRPr="007E3444">
        <w:rPr>
          <w:rFonts w:ascii="Times New Roman" w:eastAsia="Times New Roman" w:hAnsi="Times New Roman" w:cs="Times New Roman"/>
          <w:sz w:val="24"/>
          <w:szCs w:val="24"/>
        </w:rPr>
        <w:t xml:space="preserve"> will deliver remarks on Radio Frequency Identity technology at land ports of entry at the Radio Frequency Identification (RFID) Journal’s RFID in Defense and Security Conference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Sheraton National Hotel</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900 South </w:t>
      </w:r>
      <w:proofErr w:type="spellStart"/>
      <w:r w:rsidRPr="007E3444">
        <w:rPr>
          <w:rFonts w:ascii="Times New Roman" w:eastAsia="Times New Roman" w:hAnsi="Times New Roman" w:cs="Times New Roman"/>
          <w:sz w:val="24"/>
          <w:szCs w:val="24"/>
        </w:rPr>
        <w:t>Orme</w:t>
      </w:r>
      <w:proofErr w:type="spellEnd"/>
      <w:r w:rsidRPr="007E3444">
        <w:rPr>
          <w:rFonts w:ascii="Times New Roman" w:eastAsia="Times New Roman" w:hAnsi="Times New Roman" w:cs="Times New Roman"/>
          <w:sz w:val="24"/>
          <w:szCs w:val="24"/>
        </w:rPr>
        <w:t xml:space="preserve"> Street</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Arlington, Va.</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 AM EST                 S&amp;T Under Secretary Dr. Tara O’Toole will testify on S&amp;T oversight in a testimony entitled “S&amp;T on a Budget: Finding Smarter Approaches to Spur Innovation, Impose Discipline, Drive Job Creation and Strengthen Homeland Security” before the House Committee on Homeland Security, Subcommittee on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Infrastructure, Protection, and Security Technologies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311 Cannon House Office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Washington, D.C.</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2 PM EST                    FEMA Protection and National Preparedness, National Continuity Programs Directorate Assistant Administrator Damon Penn, FEMA Office of Response and Recovery Response Directorate Disaster Emergency Communications Division Director Eric Edwards,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Communications Office of Emergency Communications Director Chris </w:t>
      </w:r>
      <w:proofErr w:type="spellStart"/>
      <w:r w:rsidRPr="007E3444">
        <w:rPr>
          <w:rFonts w:ascii="Times New Roman" w:eastAsia="Times New Roman" w:hAnsi="Times New Roman" w:cs="Times New Roman"/>
          <w:sz w:val="24"/>
          <w:szCs w:val="24"/>
        </w:rPr>
        <w:t>Essid</w:t>
      </w:r>
      <w:proofErr w:type="spellEnd"/>
      <w:r w:rsidRPr="007E3444">
        <w:rPr>
          <w:rFonts w:ascii="Times New Roman" w:eastAsia="Times New Roman" w:hAnsi="Times New Roman" w:cs="Times New Roman"/>
          <w:sz w:val="24"/>
          <w:szCs w:val="24"/>
        </w:rPr>
        <w:t xml:space="preserve">, and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Communications National Coordinating Center for Telecommunications Manager John O’Connor will testify in hearing entitled “Ensuring Coordination and Cooperation: A Review of the Emergency Communications Offices Within the Department of Homeland Security” before the House Committee on Homeland Security Subcommittee on Emergency Preparedness, Response, and Communications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311 Cannon House Office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Washington, D.C.</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r w:rsidRPr="007E3444">
        <w:rPr>
          <w:rFonts w:ascii="Times New Roman" w:eastAsia="Times New Roman" w:hAnsi="Times New Roman" w:cs="Times New Roman"/>
          <w:b/>
          <w:bCs/>
          <w:sz w:val="24"/>
          <w:szCs w:val="24"/>
          <w:u w:val="single"/>
        </w:rPr>
        <w:t>Friday, Nov. 18</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 AM EST                 USCIS Director Alejandro </w:t>
      </w:r>
      <w:proofErr w:type="spellStart"/>
      <w:r w:rsidRPr="007E3444">
        <w:rPr>
          <w:rFonts w:ascii="Times New Roman" w:eastAsia="Times New Roman" w:hAnsi="Times New Roman" w:cs="Times New Roman"/>
          <w:sz w:val="24"/>
          <w:szCs w:val="24"/>
        </w:rPr>
        <w:t>Mayorkas</w:t>
      </w:r>
      <w:proofErr w:type="spellEnd"/>
      <w:r w:rsidRPr="007E3444">
        <w:rPr>
          <w:rFonts w:ascii="Times New Roman" w:eastAsia="Times New Roman" w:hAnsi="Times New Roman" w:cs="Times New Roman"/>
          <w:sz w:val="24"/>
          <w:szCs w:val="24"/>
        </w:rPr>
        <w:t xml:space="preserve">, will conduct a special children’s citizenship ceremony in commemoration of National Adoption Month, with 25 children who are adoptees from China, Russia, Ukraine, Korea and Ethiopia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Connecticut State Capitol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Hall of Flags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210 Capitol Avenue</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Hartford, Conn.</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lastRenderedPageBreak/>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rPr>
        <w:t> </w:t>
      </w:r>
    </w:p>
    <w:p w:rsidR="007E3444" w:rsidRPr="007E3444" w:rsidRDefault="007E3444" w:rsidP="007E3444">
      <w:pPr>
        <w:jc w:val="cente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Arlington, Va.</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 AM EST                 S&amp;T Under Secretary Dr. Tara O’Toole will testify on S&amp;T oversight in a testimony entitled “S&amp;T on a Budget: Finding Smarter Approaches to Spur Innovation, Impose Discipline, Drive Job Creation and Strengthen Homeland Security” before the House Committee on Homeland Security, Subcommittee on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Infrastructure, Protection, and Security Technologies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311 Cannon House Office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Washington, D.C.</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2 PM EST                    FEMA Protection and National Preparedness, National Continuity Programs Directorate Assistant Administrator Damon Penn, FEMA Office of Response and Recovery Response Directorate Disaster Emergency Communications Division Director Eric Edwards,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Communications Office of Emergency Communications Director Chris </w:t>
      </w:r>
      <w:proofErr w:type="spellStart"/>
      <w:r w:rsidRPr="007E3444">
        <w:rPr>
          <w:rFonts w:ascii="Times New Roman" w:eastAsia="Times New Roman" w:hAnsi="Times New Roman" w:cs="Times New Roman"/>
          <w:sz w:val="24"/>
          <w:szCs w:val="24"/>
        </w:rPr>
        <w:t>Essid</w:t>
      </w:r>
      <w:proofErr w:type="spellEnd"/>
      <w:r w:rsidRPr="007E3444">
        <w:rPr>
          <w:rFonts w:ascii="Times New Roman" w:eastAsia="Times New Roman" w:hAnsi="Times New Roman" w:cs="Times New Roman"/>
          <w:sz w:val="24"/>
          <w:szCs w:val="24"/>
        </w:rPr>
        <w:t xml:space="preserve">, and NPPD </w:t>
      </w:r>
      <w:proofErr w:type="spellStart"/>
      <w:r w:rsidRPr="007E3444">
        <w:rPr>
          <w:rFonts w:ascii="Times New Roman" w:eastAsia="Times New Roman" w:hAnsi="Times New Roman" w:cs="Times New Roman"/>
          <w:sz w:val="24"/>
          <w:szCs w:val="24"/>
        </w:rPr>
        <w:t>Cybersecurity</w:t>
      </w:r>
      <w:proofErr w:type="spellEnd"/>
      <w:r w:rsidRPr="007E3444">
        <w:rPr>
          <w:rFonts w:ascii="Times New Roman" w:eastAsia="Times New Roman" w:hAnsi="Times New Roman" w:cs="Times New Roman"/>
          <w:sz w:val="24"/>
          <w:szCs w:val="24"/>
        </w:rPr>
        <w:t xml:space="preserve"> and Communications National Coordinating Center for Telecommunications Manager John O’Connor will testify in hearing entitled “Ensuring Coordination and Cooperation: A Review of the Emergency Communications Offices Within the Department of Homeland Security” before the House Committee on Homeland Security Subcommittee on Emergency Preparedness, Response, and Communications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311 Cannon House Office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Washington, D.C.</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r w:rsidRPr="007E3444">
        <w:rPr>
          <w:rFonts w:ascii="Times New Roman" w:eastAsia="Times New Roman" w:hAnsi="Times New Roman" w:cs="Times New Roman"/>
          <w:b/>
          <w:bCs/>
          <w:sz w:val="24"/>
          <w:szCs w:val="24"/>
          <w:u w:val="single"/>
        </w:rPr>
        <w:t>Friday, Nov. 18</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xml:space="preserve">10 AM EST                 USCIS Director Alejandro </w:t>
      </w:r>
      <w:proofErr w:type="spellStart"/>
      <w:r w:rsidRPr="007E3444">
        <w:rPr>
          <w:rFonts w:ascii="Times New Roman" w:eastAsia="Times New Roman" w:hAnsi="Times New Roman" w:cs="Times New Roman"/>
          <w:sz w:val="24"/>
          <w:szCs w:val="24"/>
        </w:rPr>
        <w:t>Mayorkas</w:t>
      </w:r>
      <w:proofErr w:type="spellEnd"/>
      <w:r w:rsidRPr="007E3444">
        <w:rPr>
          <w:rFonts w:ascii="Times New Roman" w:eastAsia="Times New Roman" w:hAnsi="Times New Roman" w:cs="Times New Roman"/>
          <w:sz w:val="24"/>
          <w:szCs w:val="24"/>
        </w:rPr>
        <w:t xml:space="preserve">, will conduct a special children’s citizenship ceremony in commemoration of National Adoption Month, with 25 children who are adoptees from China, Russia, Ukraine, Korea and Ethiopia </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                                    Connecticut State Capitol Building</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Hall of Flags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210 Capitol Avenue</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Hartford, Conn.</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OPEN PRESS</w:t>
      </w:r>
    </w:p>
    <w:p w:rsidR="007E3444" w:rsidRPr="007E3444" w:rsidRDefault="007E3444" w:rsidP="007E3444">
      <w:pPr>
        <w:rPr>
          <w:rFonts w:ascii="Times New Roman" w:eastAsia="Times New Roman" w:hAnsi="Times New Roman" w:cs="Times New Roman"/>
          <w:sz w:val="24"/>
          <w:szCs w:val="24"/>
        </w:rPr>
      </w:pPr>
      <w:r w:rsidRPr="007E3444">
        <w:rPr>
          <w:rFonts w:ascii="Times New Roman" w:eastAsia="Times New Roman" w:hAnsi="Times New Roman" w:cs="Times New Roman"/>
        </w:rPr>
        <w:t> </w:t>
      </w:r>
    </w:p>
    <w:p w:rsidR="007E3444" w:rsidRPr="007E3444" w:rsidRDefault="007E3444" w:rsidP="007E3444">
      <w:pPr>
        <w:jc w:val="center"/>
        <w:rPr>
          <w:rFonts w:ascii="Times New Roman" w:eastAsia="Times New Roman" w:hAnsi="Times New Roman" w:cs="Times New Roman"/>
          <w:sz w:val="24"/>
          <w:szCs w:val="24"/>
        </w:rPr>
      </w:pPr>
      <w:r w:rsidRPr="007E3444">
        <w:rPr>
          <w:rFonts w:ascii="Times New Roman" w:eastAsia="Times New Roman" w:hAnsi="Times New Roman" w:cs="Times New Roman"/>
          <w:sz w:val="24"/>
          <w:szCs w:val="24"/>
        </w:rPr>
        <w:t>###</w:t>
      </w:r>
    </w:p>
    <w:p w:rsidR="009E3CA8" w:rsidRDefault="007E3444"/>
    <w:sectPr w:rsidR="009E3CA8" w:rsidSect="001738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E3444"/>
    <w:rsid w:val="0008653D"/>
    <w:rsid w:val="0017382E"/>
    <w:rsid w:val="007E3444"/>
    <w:rsid w:val="00855BB9"/>
    <w:rsid w:val="00A365CA"/>
    <w:rsid w:val="00D01C98"/>
    <w:rsid w:val="00D22DF2"/>
    <w:rsid w:val="00E57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8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3444"/>
    <w:rPr>
      <w:color w:val="0000FF"/>
      <w:u w:val="single"/>
    </w:rPr>
  </w:style>
</w:styles>
</file>

<file path=word/webSettings.xml><?xml version="1.0" encoding="utf-8"?>
<w:webSettings xmlns:r="http://schemas.openxmlformats.org/officeDocument/2006/relationships" xmlns:w="http://schemas.openxmlformats.org/wordprocessingml/2006/main">
  <w:divs>
    <w:div w:id="1825589247">
      <w:bodyDiv w:val="1"/>
      <w:marLeft w:val="0"/>
      <w:marRight w:val="0"/>
      <w:marTop w:val="0"/>
      <w:marBottom w:val="0"/>
      <w:divBdr>
        <w:top w:val="none" w:sz="0" w:space="0" w:color="auto"/>
        <w:left w:val="none" w:sz="0" w:space="0" w:color="auto"/>
        <w:bottom w:val="none" w:sz="0" w:space="0" w:color="auto"/>
        <w:right w:val="none" w:sz="0" w:space="0" w:color="auto"/>
      </w:divBdr>
      <w:divsChild>
        <w:div w:id="136647025">
          <w:marLeft w:val="0"/>
          <w:marRight w:val="0"/>
          <w:marTop w:val="0"/>
          <w:marBottom w:val="0"/>
          <w:divBdr>
            <w:top w:val="none" w:sz="0" w:space="0" w:color="auto"/>
            <w:left w:val="none" w:sz="0" w:space="0" w:color="auto"/>
            <w:bottom w:val="none" w:sz="0" w:space="0" w:color="auto"/>
            <w:right w:val="none" w:sz="0" w:space="0" w:color="auto"/>
          </w:divBdr>
          <w:divsChild>
            <w:div w:id="1453816347">
              <w:marLeft w:val="0"/>
              <w:marRight w:val="0"/>
              <w:marTop w:val="0"/>
              <w:marBottom w:val="0"/>
              <w:divBdr>
                <w:top w:val="none" w:sz="0" w:space="0" w:color="auto"/>
                <w:left w:val="none" w:sz="0" w:space="0" w:color="auto"/>
                <w:bottom w:val="none" w:sz="0" w:space="0" w:color="auto"/>
                <w:right w:val="none" w:sz="0" w:space="0" w:color="auto"/>
              </w:divBdr>
              <w:divsChild>
                <w:div w:id="194927927">
                  <w:marLeft w:val="0"/>
                  <w:marRight w:val="0"/>
                  <w:marTop w:val="0"/>
                  <w:marBottom w:val="0"/>
                  <w:divBdr>
                    <w:top w:val="none" w:sz="0" w:space="0" w:color="auto"/>
                    <w:left w:val="none" w:sz="0" w:space="0" w:color="auto"/>
                    <w:bottom w:val="none" w:sz="0" w:space="0" w:color="auto"/>
                    <w:right w:val="none" w:sz="0" w:space="0" w:color="auto"/>
                  </w:divBdr>
                  <w:divsChild>
                    <w:div w:id="1480536411">
                      <w:marLeft w:val="0"/>
                      <w:marRight w:val="0"/>
                      <w:marTop w:val="0"/>
                      <w:marBottom w:val="0"/>
                      <w:divBdr>
                        <w:top w:val="none" w:sz="0" w:space="0" w:color="auto"/>
                        <w:left w:val="none" w:sz="0" w:space="0" w:color="auto"/>
                        <w:bottom w:val="none" w:sz="0" w:space="0" w:color="auto"/>
                        <w:right w:val="none" w:sz="0" w:space="0" w:color="auto"/>
                      </w:divBdr>
                      <w:divsChild>
                        <w:div w:id="686179618">
                          <w:marLeft w:val="0"/>
                          <w:marRight w:val="0"/>
                          <w:marTop w:val="0"/>
                          <w:marBottom w:val="0"/>
                          <w:divBdr>
                            <w:top w:val="none" w:sz="0" w:space="0" w:color="auto"/>
                            <w:left w:val="none" w:sz="0" w:space="0" w:color="auto"/>
                            <w:bottom w:val="none" w:sz="0" w:space="0" w:color="auto"/>
                            <w:right w:val="none" w:sz="0" w:space="0" w:color="auto"/>
                          </w:divBdr>
                          <w:divsChild>
                            <w:div w:id="1687974740">
                              <w:marLeft w:val="0"/>
                              <w:marRight w:val="0"/>
                              <w:marTop w:val="0"/>
                              <w:marBottom w:val="0"/>
                              <w:divBdr>
                                <w:top w:val="none" w:sz="0" w:space="0" w:color="auto"/>
                                <w:left w:val="none" w:sz="0" w:space="0" w:color="auto"/>
                                <w:bottom w:val="none" w:sz="0" w:space="0" w:color="auto"/>
                                <w:right w:val="none" w:sz="0" w:space="0" w:color="auto"/>
                              </w:divBdr>
                            </w:div>
                            <w:div w:id="345911067">
                              <w:marLeft w:val="0"/>
                              <w:marRight w:val="0"/>
                              <w:marTop w:val="0"/>
                              <w:marBottom w:val="0"/>
                              <w:divBdr>
                                <w:top w:val="none" w:sz="0" w:space="0" w:color="auto"/>
                                <w:left w:val="none" w:sz="0" w:space="0" w:color="auto"/>
                                <w:bottom w:val="none" w:sz="0" w:space="0" w:color="auto"/>
                                <w:right w:val="none" w:sz="0" w:space="0" w:color="auto"/>
                              </w:divBdr>
                            </w:div>
                            <w:div w:id="1168204223">
                              <w:marLeft w:val="0"/>
                              <w:marRight w:val="0"/>
                              <w:marTop w:val="0"/>
                              <w:marBottom w:val="0"/>
                              <w:divBdr>
                                <w:top w:val="none" w:sz="0" w:space="0" w:color="auto"/>
                                <w:left w:val="none" w:sz="0" w:space="0" w:color="auto"/>
                                <w:bottom w:val="none" w:sz="0" w:space="0" w:color="auto"/>
                                <w:right w:val="none" w:sz="0" w:space="0" w:color="auto"/>
                              </w:divBdr>
                            </w:div>
                            <w:div w:id="87895913">
                              <w:marLeft w:val="0"/>
                              <w:marRight w:val="0"/>
                              <w:marTop w:val="0"/>
                              <w:marBottom w:val="0"/>
                              <w:divBdr>
                                <w:top w:val="none" w:sz="0" w:space="0" w:color="auto"/>
                                <w:left w:val="none" w:sz="0" w:space="0" w:color="auto"/>
                                <w:bottom w:val="none" w:sz="0" w:space="0" w:color="auto"/>
                                <w:right w:val="none" w:sz="0" w:space="0" w:color="auto"/>
                              </w:divBdr>
                            </w:div>
                            <w:div w:id="1873423993">
                              <w:marLeft w:val="2160"/>
                              <w:marRight w:val="0"/>
                              <w:marTop w:val="0"/>
                              <w:marBottom w:val="0"/>
                              <w:divBdr>
                                <w:top w:val="none" w:sz="0" w:space="0" w:color="auto"/>
                                <w:left w:val="none" w:sz="0" w:space="0" w:color="auto"/>
                                <w:bottom w:val="none" w:sz="0" w:space="0" w:color="auto"/>
                                <w:right w:val="none" w:sz="0" w:space="0" w:color="auto"/>
                              </w:divBdr>
                            </w:div>
                            <w:div w:id="1713966749">
                              <w:marLeft w:val="2160"/>
                              <w:marRight w:val="0"/>
                              <w:marTop w:val="0"/>
                              <w:marBottom w:val="0"/>
                              <w:divBdr>
                                <w:top w:val="none" w:sz="0" w:space="0" w:color="auto"/>
                                <w:left w:val="none" w:sz="0" w:space="0" w:color="auto"/>
                                <w:bottom w:val="none" w:sz="0" w:space="0" w:color="auto"/>
                                <w:right w:val="none" w:sz="0" w:space="0" w:color="auto"/>
                              </w:divBdr>
                            </w:div>
                            <w:div w:id="781343458">
                              <w:marLeft w:val="2160"/>
                              <w:marRight w:val="0"/>
                              <w:marTop w:val="0"/>
                              <w:marBottom w:val="0"/>
                              <w:divBdr>
                                <w:top w:val="none" w:sz="0" w:space="0" w:color="auto"/>
                                <w:left w:val="none" w:sz="0" w:space="0" w:color="auto"/>
                                <w:bottom w:val="none" w:sz="0" w:space="0" w:color="auto"/>
                                <w:right w:val="none" w:sz="0" w:space="0" w:color="auto"/>
                              </w:divBdr>
                            </w:div>
                            <w:div w:id="918370234">
                              <w:marLeft w:val="2160"/>
                              <w:marRight w:val="0"/>
                              <w:marTop w:val="0"/>
                              <w:marBottom w:val="0"/>
                              <w:divBdr>
                                <w:top w:val="none" w:sz="0" w:space="0" w:color="auto"/>
                                <w:left w:val="none" w:sz="0" w:space="0" w:color="auto"/>
                                <w:bottom w:val="none" w:sz="0" w:space="0" w:color="auto"/>
                                <w:right w:val="none" w:sz="0" w:space="0" w:color="auto"/>
                              </w:divBdr>
                            </w:div>
                            <w:div w:id="2025086876">
                              <w:marLeft w:val="2160"/>
                              <w:marRight w:val="0"/>
                              <w:marTop w:val="0"/>
                              <w:marBottom w:val="0"/>
                              <w:divBdr>
                                <w:top w:val="none" w:sz="0" w:space="0" w:color="auto"/>
                                <w:left w:val="none" w:sz="0" w:space="0" w:color="auto"/>
                                <w:bottom w:val="none" w:sz="0" w:space="0" w:color="auto"/>
                                <w:right w:val="none" w:sz="0" w:space="0" w:color="auto"/>
                              </w:divBdr>
                            </w:div>
                            <w:div w:id="2126272306">
                              <w:marLeft w:val="2160"/>
                              <w:marRight w:val="0"/>
                              <w:marTop w:val="0"/>
                              <w:marBottom w:val="0"/>
                              <w:divBdr>
                                <w:top w:val="none" w:sz="0" w:space="0" w:color="auto"/>
                                <w:left w:val="none" w:sz="0" w:space="0" w:color="auto"/>
                                <w:bottom w:val="none" w:sz="0" w:space="0" w:color="auto"/>
                                <w:right w:val="none" w:sz="0" w:space="0" w:color="auto"/>
                              </w:divBdr>
                            </w:div>
                            <w:div w:id="948318732">
                              <w:marLeft w:val="2160"/>
                              <w:marRight w:val="0"/>
                              <w:marTop w:val="0"/>
                              <w:marBottom w:val="0"/>
                              <w:divBdr>
                                <w:top w:val="none" w:sz="0" w:space="0" w:color="auto"/>
                                <w:left w:val="none" w:sz="0" w:space="0" w:color="auto"/>
                                <w:bottom w:val="none" w:sz="0" w:space="0" w:color="auto"/>
                                <w:right w:val="none" w:sz="0" w:space="0" w:color="auto"/>
                              </w:divBdr>
                            </w:div>
                            <w:div w:id="2076731701">
                              <w:marLeft w:val="4320"/>
                              <w:marRight w:val="0"/>
                              <w:marTop w:val="0"/>
                              <w:marBottom w:val="0"/>
                              <w:divBdr>
                                <w:top w:val="none" w:sz="0" w:space="0" w:color="auto"/>
                                <w:left w:val="none" w:sz="0" w:space="0" w:color="auto"/>
                                <w:bottom w:val="none" w:sz="0" w:space="0" w:color="auto"/>
                                <w:right w:val="none" w:sz="0" w:space="0" w:color="auto"/>
                              </w:divBdr>
                            </w:div>
                            <w:div w:id="805782310">
                              <w:marLeft w:val="4320"/>
                              <w:marRight w:val="0"/>
                              <w:marTop w:val="0"/>
                              <w:marBottom w:val="0"/>
                              <w:divBdr>
                                <w:top w:val="none" w:sz="0" w:space="0" w:color="auto"/>
                                <w:left w:val="none" w:sz="0" w:space="0" w:color="auto"/>
                                <w:bottom w:val="none" w:sz="0" w:space="0" w:color="auto"/>
                                <w:right w:val="none" w:sz="0" w:space="0" w:color="auto"/>
                              </w:divBdr>
                            </w:div>
                            <w:div w:id="636178131">
                              <w:marLeft w:val="4320"/>
                              <w:marRight w:val="0"/>
                              <w:marTop w:val="0"/>
                              <w:marBottom w:val="0"/>
                              <w:divBdr>
                                <w:top w:val="none" w:sz="0" w:space="0" w:color="auto"/>
                                <w:left w:val="none" w:sz="0" w:space="0" w:color="auto"/>
                                <w:bottom w:val="none" w:sz="0" w:space="0" w:color="auto"/>
                                <w:right w:val="none" w:sz="0" w:space="0" w:color="auto"/>
                              </w:divBdr>
                            </w:div>
                            <w:div w:id="600842302">
                              <w:marLeft w:val="4320"/>
                              <w:marRight w:val="0"/>
                              <w:marTop w:val="0"/>
                              <w:marBottom w:val="0"/>
                              <w:divBdr>
                                <w:top w:val="none" w:sz="0" w:space="0" w:color="auto"/>
                                <w:left w:val="none" w:sz="0" w:space="0" w:color="auto"/>
                                <w:bottom w:val="none" w:sz="0" w:space="0" w:color="auto"/>
                                <w:right w:val="none" w:sz="0" w:space="0" w:color="auto"/>
                              </w:divBdr>
                            </w:div>
                            <w:div w:id="177815614">
                              <w:marLeft w:val="4320"/>
                              <w:marRight w:val="0"/>
                              <w:marTop w:val="0"/>
                              <w:marBottom w:val="0"/>
                              <w:divBdr>
                                <w:top w:val="none" w:sz="0" w:space="0" w:color="auto"/>
                                <w:left w:val="none" w:sz="0" w:space="0" w:color="auto"/>
                                <w:bottom w:val="none" w:sz="0" w:space="0" w:color="auto"/>
                                <w:right w:val="none" w:sz="0" w:space="0" w:color="auto"/>
                              </w:divBdr>
                            </w:div>
                            <w:div w:id="798109441">
                              <w:marLeft w:val="2160"/>
                              <w:marRight w:val="0"/>
                              <w:marTop w:val="0"/>
                              <w:marBottom w:val="0"/>
                              <w:divBdr>
                                <w:top w:val="none" w:sz="0" w:space="0" w:color="auto"/>
                                <w:left w:val="none" w:sz="0" w:space="0" w:color="auto"/>
                                <w:bottom w:val="none" w:sz="0" w:space="0" w:color="auto"/>
                                <w:right w:val="none" w:sz="0" w:space="0" w:color="auto"/>
                              </w:divBdr>
                            </w:div>
                            <w:div w:id="1644654924">
                              <w:marLeft w:val="4320"/>
                              <w:marRight w:val="0"/>
                              <w:marTop w:val="0"/>
                              <w:marBottom w:val="0"/>
                              <w:divBdr>
                                <w:top w:val="none" w:sz="0" w:space="0" w:color="auto"/>
                                <w:left w:val="none" w:sz="0" w:space="0" w:color="auto"/>
                                <w:bottom w:val="none" w:sz="0" w:space="0" w:color="auto"/>
                                <w:right w:val="none" w:sz="0" w:space="0" w:color="auto"/>
                              </w:divBdr>
                            </w:div>
                            <w:div w:id="274755904">
                              <w:marLeft w:val="4320"/>
                              <w:marRight w:val="0"/>
                              <w:marTop w:val="0"/>
                              <w:marBottom w:val="0"/>
                              <w:divBdr>
                                <w:top w:val="none" w:sz="0" w:space="0" w:color="auto"/>
                                <w:left w:val="none" w:sz="0" w:space="0" w:color="auto"/>
                                <w:bottom w:val="none" w:sz="0" w:space="0" w:color="auto"/>
                                <w:right w:val="none" w:sz="0" w:space="0" w:color="auto"/>
                              </w:divBdr>
                            </w:div>
                            <w:div w:id="1221285259">
                              <w:marLeft w:val="4320"/>
                              <w:marRight w:val="0"/>
                              <w:marTop w:val="0"/>
                              <w:marBottom w:val="0"/>
                              <w:divBdr>
                                <w:top w:val="none" w:sz="0" w:space="0" w:color="auto"/>
                                <w:left w:val="none" w:sz="0" w:space="0" w:color="auto"/>
                                <w:bottom w:val="none" w:sz="0" w:space="0" w:color="auto"/>
                                <w:right w:val="none" w:sz="0" w:space="0" w:color="auto"/>
                              </w:divBdr>
                            </w:div>
                            <w:div w:id="1561480285">
                              <w:marLeft w:val="4320"/>
                              <w:marRight w:val="0"/>
                              <w:marTop w:val="0"/>
                              <w:marBottom w:val="0"/>
                              <w:divBdr>
                                <w:top w:val="none" w:sz="0" w:space="0" w:color="auto"/>
                                <w:left w:val="none" w:sz="0" w:space="0" w:color="auto"/>
                                <w:bottom w:val="none" w:sz="0" w:space="0" w:color="auto"/>
                                <w:right w:val="none" w:sz="0" w:space="0" w:color="auto"/>
                              </w:divBdr>
                            </w:div>
                            <w:div w:id="508377312">
                              <w:marLeft w:val="0"/>
                              <w:marRight w:val="0"/>
                              <w:marTop w:val="0"/>
                              <w:marBottom w:val="0"/>
                              <w:divBdr>
                                <w:top w:val="none" w:sz="0" w:space="0" w:color="auto"/>
                                <w:left w:val="none" w:sz="0" w:space="0" w:color="auto"/>
                                <w:bottom w:val="none" w:sz="0" w:space="0" w:color="auto"/>
                                <w:right w:val="none" w:sz="0" w:space="0" w:color="auto"/>
                              </w:divBdr>
                            </w:div>
                            <w:div w:id="2044551760">
                              <w:marLeft w:val="2160"/>
                              <w:marRight w:val="0"/>
                              <w:marTop w:val="0"/>
                              <w:marBottom w:val="0"/>
                              <w:divBdr>
                                <w:top w:val="none" w:sz="0" w:space="0" w:color="auto"/>
                                <w:left w:val="none" w:sz="0" w:space="0" w:color="auto"/>
                                <w:bottom w:val="none" w:sz="0" w:space="0" w:color="auto"/>
                                <w:right w:val="none" w:sz="0" w:space="0" w:color="auto"/>
                              </w:divBdr>
                            </w:div>
                            <w:div w:id="834733435">
                              <w:marLeft w:val="2160"/>
                              <w:marRight w:val="0"/>
                              <w:marTop w:val="0"/>
                              <w:marBottom w:val="0"/>
                              <w:divBdr>
                                <w:top w:val="none" w:sz="0" w:space="0" w:color="auto"/>
                                <w:left w:val="none" w:sz="0" w:space="0" w:color="auto"/>
                                <w:bottom w:val="none" w:sz="0" w:space="0" w:color="auto"/>
                                <w:right w:val="none" w:sz="0" w:space="0" w:color="auto"/>
                              </w:divBdr>
                            </w:div>
                            <w:div w:id="1159075230">
                              <w:marLeft w:val="2160"/>
                              <w:marRight w:val="0"/>
                              <w:marTop w:val="0"/>
                              <w:marBottom w:val="0"/>
                              <w:divBdr>
                                <w:top w:val="none" w:sz="0" w:space="0" w:color="auto"/>
                                <w:left w:val="none" w:sz="0" w:space="0" w:color="auto"/>
                                <w:bottom w:val="none" w:sz="0" w:space="0" w:color="auto"/>
                                <w:right w:val="none" w:sz="0" w:space="0" w:color="auto"/>
                              </w:divBdr>
                            </w:div>
                            <w:div w:id="1607153244">
                              <w:marLeft w:val="2160"/>
                              <w:marRight w:val="0"/>
                              <w:marTop w:val="0"/>
                              <w:marBottom w:val="0"/>
                              <w:divBdr>
                                <w:top w:val="none" w:sz="0" w:space="0" w:color="auto"/>
                                <w:left w:val="none" w:sz="0" w:space="0" w:color="auto"/>
                                <w:bottom w:val="none" w:sz="0" w:space="0" w:color="auto"/>
                                <w:right w:val="none" w:sz="0" w:space="0" w:color="auto"/>
                              </w:divBdr>
                            </w:div>
                            <w:div w:id="53284646">
                              <w:marLeft w:val="2160"/>
                              <w:marRight w:val="0"/>
                              <w:marTop w:val="0"/>
                              <w:marBottom w:val="0"/>
                              <w:divBdr>
                                <w:top w:val="none" w:sz="0" w:space="0" w:color="auto"/>
                                <w:left w:val="none" w:sz="0" w:space="0" w:color="auto"/>
                                <w:bottom w:val="none" w:sz="0" w:space="0" w:color="auto"/>
                                <w:right w:val="none" w:sz="0" w:space="0" w:color="auto"/>
                              </w:divBdr>
                            </w:div>
                            <w:div w:id="1103644759">
                              <w:marLeft w:val="2160"/>
                              <w:marRight w:val="0"/>
                              <w:marTop w:val="0"/>
                              <w:marBottom w:val="0"/>
                              <w:divBdr>
                                <w:top w:val="none" w:sz="0" w:space="0" w:color="auto"/>
                                <w:left w:val="none" w:sz="0" w:space="0" w:color="auto"/>
                                <w:bottom w:val="none" w:sz="0" w:space="0" w:color="auto"/>
                                <w:right w:val="none" w:sz="0" w:space="0" w:color="auto"/>
                              </w:divBdr>
                            </w:div>
                            <w:div w:id="1269193820">
                              <w:marLeft w:val="0"/>
                              <w:marRight w:val="0"/>
                              <w:marTop w:val="0"/>
                              <w:marBottom w:val="0"/>
                              <w:divBdr>
                                <w:top w:val="none" w:sz="0" w:space="0" w:color="auto"/>
                                <w:left w:val="none" w:sz="0" w:space="0" w:color="auto"/>
                                <w:bottom w:val="none" w:sz="0" w:space="0" w:color="auto"/>
                                <w:right w:val="none" w:sz="0" w:space="0" w:color="auto"/>
                              </w:divBdr>
                            </w:div>
                            <w:div w:id="1681349248">
                              <w:marLeft w:val="0"/>
                              <w:marRight w:val="0"/>
                              <w:marTop w:val="0"/>
                              <w:marBottom w:val="0"/>
                              <w:divBdr>
                                <w:top w:val="none" w:sz="0" w:space="0" w:color="auto"/>
                                <w:left w:val="none" w:sz="0" w:space="0" w:color="auto"/>
                                <w:bottom w:val="none" w:sz="0" w:space="0" w:color="auto"/>
                                <w:right w:val="none" w:sz="0" w:space="0" w:color="auto"/>
                              </w:divBdr>
                            </w:div>
                            <w:div w:id="93866329">
                              <w:marLeft w:val="2160"/>
                              <w:marRight w:val="0"/>
                              <w:marTop w:val="0"/>
                              <w:marBottom w:val="0"/>
                              <w:divBdr>
                                <w:top w:val="none" w:sz="0" w:space="0" w:color="auto"/>
                                <w:left w:val="none" w:sz="0" w:space="0" w:color="auto"/>
                                <w:bottom w:val="none" w:sz="0" w:space="0" w:color="auto"/>
                                <w:right w:val="none" w:sz="0" w:space="0" w:color="auto"/>
                              </w:divBdr>
                            </w:div>
                            <w:div w:id="1799837900">
                              <w:marLeft w:val="1440"/>
                              <w:marRight w:val="0"/>
                              <w:marTop w:val="0"/>
                              <w:marBottom w:val="0"/>
                              <w:divBdr>
                                <w:top w:val="none" w:sz="0" w:space="0" w:color="auto"/>
                                <w:left w:val="none" w:sz="0" w:space="0" w:color="auto"/>
                                <w:bottom w:val="none" w:sz="0" w:space="0" w:color="auto"/>
                                <w:right w:val="none" w:sz="0" w:space="0" w:color="auto"/>
                              </w:divBdr>
                            </w:div>
                            <w:div w:id="842356013">
                              <w:marLeft w:val="1440"/>
                              <w:marRight w:val="0"/>
                              <w:marTop w:val="0"/>
                              <w:marBottom w:val="0"/>
                              <w:divBdr>
                                <w:top w:val="none" w:sz="0" w:space="0" w:color="auto"/>
                                <w:left w:val="none" w:sz="0" w:space="0" w:color="auto"/>
                                <w:bottom w:val="none" w:sz="0" w:space="0" w:color="auto"/>
                                <w:right w:val="none" w:sz="0" w:space="0" w:color="auto"/>
                              </w:divBdr>
                            </w:div>
                            <w:div w:id="1236893670">
                              <w:marLeft w:val="1440"/>
                              <w:marRight w:val="0"/>
                              <w:marTop w:val="0"/>
                              <w:marBottom w:val="0"/>
                              <w:divBdr>
                                <w:top w:val="none" w:sz="0" w:space="0" w:color="auto"/>
                                <w:left w:val="none" w:sz="0" w:space="0" w:color="auto"/>
                                <w:bottom w:val="none" w:sz="0" w:space="0" w:color="auto"/>
                                <w:right w:val="none" w:sz="0" w:space="0" w:color="auto"/>
                              </w:divBdr>
                            </w:div>
                            <w:div w:id="1249853136">
                              <w:marLeft w:val="2160"/>
                              <w:marRight w:val="0"/>
                              <w:marTop w:val="0"/>
                              <w:marBottom w:val="0"/>
                              <w:divBdr>
                                <w:top w:val="none" w:sz="0" w:space="0" w:color="auto"/>
                                <w:left w:val="none" w:sz="0" w:space="0" w:color="auto"/>
                                <w:bottom w:val="none" w:sz="0" w:space="0" w:color="auto"/>
                                <w:right w:val="none" w:sz="0" w:space="0" w:color="auto"/>
                              </w:divBdr>
                            </w:div>
                            <w:div w:id="1219436392">
                              <w:marLeft w:val="2160"/>
                              <w:marRight w:val="0"/>
                              <w:marTop w:val="0"/>
                              <w:marBottom w:val="0"/>
                              <w:divBdr>
                                <w:top w:val="none" w:sz="0" w:space="0" w:color="auto"/>
                                <w:left w:val="none" w:sz="0" w:space="0" w:color="auto"/>
                                <w:bottom w:val="none" w:sz="0" w:space="0" w:color="auto"/>
                                <w:right w:val="none" w:sz="0" w:space="0" w:color="auto"/>
                              </w:divBdr>
                            </w:div>
                            <w:div w:id="1958944897">
                              <w:marLeft w:val="2160"/>
                              <w:marRight w:val="0"/>
                              <w:marTop w:val="0"/>
                              <w:marBottom w:val="0"/>
                              <w:divBdr>
                                <w:top w:val="none" w:sz="0" w:space="0" w:color="auto"/>
                                <w:left w:val="none" w:sz="0" w:space="0" w:color="auto"/>
                                <w:bottom w:val="none" w:sz="0" w:space="0" w:color="auto"/>
                                <w:right w:val="none" w:sz="0" w:space="0" w:color="auto"/>
                              </w:divBdr>
                            </w:div>
                            <w:div w:id="2011441160">
                              <w:marLeft w:val="4320"/>
                              <w:marRight w:val="0"/>
                              <w:marTop w:val="0"/>
                              <w:marBottom w:val="0"/>
                              <w:divBdr>
                                <w:top w:val="none" w:sz="0" w:space="0" w:color="auto"/>
                                <w:left w:val="none" w:sz="0" w:space="0" w:color="auto"/>
                                <w:bottom w:val="none" w:sz="0" w:space="0" w:color="auto"/>
                                <w:right w:val="none" w:sz="0" w:space="0" w:color="auto"/>
                              </w:divBdr>
                            </w:div>
                            <w:div w:id="1263534084">
                              <w:marLeft w:val="4320"/>
                              <w:marRight w:val="0"/>
                              <w:marTop w:val="0"/>
                              <w:marBottom w:val="0"/>
                              <w:divBdr>
                                <w:top w:val="none" w:sz="0" w:space="0" w:color="auto"/>
                                <w:left w:val="none" w:sz="0" w:space="0" w:color="auto"/>
                                <w:bottom w:val="none" w:sz="0" w:space="0" w:color="auto"/>
                                <w:right w:val="none" w:sz="0" w:space="0" w:color="auto"/>
                              </w:divBdr>
                            </w:div>
                            <w:div w:id="629820904">
                              <w:marLeft w:val="4320"/>
                              <w:marRight w:val="0"/>
                              <w:marTop w:val="0"/>
                              <w:marBottom w:val="0"/>
                              <w:divBdr>
                                <w:top w:val="none" w:sz="0" w:space="0" w:color="auto"/>
                                <w:left w:val="none" w:sz="0" w:space="0" w:color="auto"/>
                                <w:bottom w:val="none" w:sz="0" w:space="0" w:color="auto"/>
                                <w:right w:val="none" w:sz="0" w:space="0" w:color="auto"/>
                              </w:divBdr>
                            </w:div>
                            <w:div w:id="1651521712">
                              <w:marLeft w:val="4320"/>
                              <w:marRight w:val="0"/>
                              <w:marTop w:val="0"/>
                              <w:marBottom w:val="0"/>
                              <w:divBdr>
                                <w:top w:val="none" w:sz="0" w:space="0" w:color="auto"/>
                                <w:left w:val="none" w:sz="0" w:space="0" w:color="auto"/>
                                <w:bottom w:val="none" w:sz="0" w:space="0" w:color="auto"/>
                                <w:right w:val="none" w:sz="0" w:space="0" w:color="auto"/>
                              </w:divBdr>
                            </w:div>
                            <w:div w:id="1551959231">
                              <w:marLeft w:val="2160"/>
                              <w:marRight w:val="0"/>
                              <w:marTop w:val="0"/>
                              <w:marBottom w:val="0"/>
                              <w:divBdr>
                                <w:top w:val="none" w:sz="0" w:space="0" w:color="auto"/>
                                <w:left w:val="none" w:sz="0" w:space="0" w:color="auto"/>
                                <w:bottom w:val="none" w:sz="0" w:space="0" w:color="auto"/>
                                <w:right w:val="none" w:sz="0" w:space="0" w:color="auto"/>
                              </w:divBdr>
                            </w:div>
                            <w:div w:id="297226092">
                              <w:marLeft w:val="0"/>
                              <w:marRight w:val="0"/>
                              <w:marTop w:val="0"/>
                              <w:marBottom w:val="0"/>
                              <w:divBdr>
                                <w:top w:val="none" w:sz="0" w:space="0" w:color="auto"/>
                                <w:left w:val="none" w:sz="0" w:space="0" w:color="auto"/>
                                <w:bottom w:val="none" w:sz="0" w:space="0" w:color="auto"/>
                                <w:right w:val="none" w:sz="0" w:space="0" w:color="auto"/>
                              </w:divBdr>
                            </w:div>
                            <w:div w:id="209654874">
                              <w:marLeft w:val="2160"/>
                              <w:marRight w:val="0"/>
                              <w:marTop w:val="0"/>
                              <w:marBottom w:val="0"/>
                              <w:divBdr>
                                <w:top w:val="none" w:sz="0" w:space="0" w:color="auto"/>
                                <w:left w:val="none" w:sz="0" w:space="0" w:color="auto"/>
                                <w:bottom w:val="none" w:sz="0" w:space="0" w:color="auto"/>
                                <w:right w:val="none" w:sz="0" w:space="0" w:color="auto"/>
                              </w:divBdr>
                            </w:div>
                            <w:div w:id="1626037038">
                              <w:marLeft w:val="2160"/>
                              <w:marRight w:val="0"/>
                              <w:marTop w:val="0"/>
                              <w:marBottom w:val="0"/>
                              <w:divBdr>
                                <w:top w:val="none" w:sz="0" w:space="0" w:color="auto"/>
                                <w:left w:val="none" w:sz="0" w:space="0" w:color="auto"/>
                                <w:bottom w:val="none" w:sz="0" w:space="0" w:color="auto"/>
                                <w:right w:val="none" w:sz="0" w:space="0" w:color="auto"/>
                              </w:divBdr>
                            </w:div>
                            <w:div w:id="126245014">
                              <w:marLeft w:val="4320"/>
                              <w:marRight w:val="0"/>
                              <w:marTop w:val="0"/>
                              <w:marBottom w:val="0"/>
                              <w:divBdr>
                                <w:top w:val="none" w:sz="0" w:space="0" w:color="auto"/>
                                <w:left w:val="none" w:sz="0" w:space="0" w:color="auto"/>
                                <w:bottom w:val="none" w:sz="0" w:space="0" w:color="auto"/>
                                <w:right w:val="none" w:sz="0" w:space="0" w:color="auto"/>
                              </w:divBdr>
                            </w:div>
                            <w:div w:id="574048049">
                              <w:marLeft w:val="4320"/>
                              <w:marRight w:val="0"/>
                              <w:marTop w:val="0"/>
                              <w:marBottom w:val="0"/>
                              <w:divBdr>
                                <w:top w:val="none" w:sz="0" w:space="0" w:color="auto"/>
                                <w:left w:val="none" w:sz="0" w:space="0" w:color="auto"/>
                                <w:bottom w:val="none" w:sz="0" w:space="0" w:color="auto"/>
                                <w:right w:val="none" w:sz="0" w:space="0" w:color="auto"/>
                              </w:divBdr>
                            </w:div>
                            <w:div w:id="1352105246">
                              <w:marLeft w:val="4320"/>
                              <w:marRight w:val="0"/>
                              <w:marTop w:val="0"/>
                              <w:marBottom w:val="0"/>
                              <w:divBdr>
                                <w:top w:val="none" w:sz="0" w:space="0" w:color="auto"/>
                                <w:left w:val="none" w:sz="0" w:space="0" w:color="auto"/>
                                <w:bottom w:val="none" w:sz="0" w:space="0" w:color="auto"/>
                                <w:right w:val="none" w:sz="0" w:space="0" w:color="auto"/>
                              </w:divBdr>
                            </w:div>
                            <w:div w:id="242102807">
                              <w:marLeft w:val="4320"/>
                              <w:marRight w:val="0"/>
                              <w:marTop w:val="0"/>
                              <w:marBottom w:val="0"/>
                              <w:divBdr>
                                <w:top w:val="none" w:sz="0" w:space="0" w:color="auto"/>
                                <w:left w:val="none" w:sz="0" w:space="0" w:color="auto"/>
                                <w:bottom w:val="none" w:sz="0" w:space="0" w:color="auto"/>
                                <w:right w:val="none" w:sz="0" w:space="0" w:color="auto"/>
                              </w:divBdr>
                            </w:div>
                            <w:div w:id="887374859">
                              <w:marLeft w:val="2160"/>
                              <w:marRight w:val="0"/>
                              <w:marTop w:val="0"/>
                              <w:marBottom w:val="0"/>
                              <w:divBdr>
                                <w:top w:val="none" w:sz="0" w:space="0" w:color="auto"/>
                                <w:left w:val="none" w:sz="0" w:space="0" w:color="auto"/>
                                <w:bottom w:val="none" w:sz="0" w:space="0" w:color="auto"/>
                                <w:right w:val="none" w:sz="0" w:space="0" w:color="auto"/>
                              </w:divBdr>
                            </w:div>
                            <w:div w:id="42564377">
                              <w:marLeft w:val="2160"/>
                              <w:marRight w:val="0"/>
                              <w:marTop w:val="0"/>
                              <w:marBottom w:val="0"/>
                              <w:divBdr>
                                <w:top w:val="none" w:sz="0" w:space="0" w:color="auto"/>
                                <w:left w:val="none" w:sz="0" w:space="0" w:color="auto"/>
                                <w:bottom w:val="none" w:sz="0" w:space="0" w:color="auto"/>
                                <w:right w:val="none" w:sz="0" w:space="0" w:color="auto"/>
                              </w:divBdr>
                            </w:div>
                            <w:div w:id="483859796">
                              <w:marLeft w:val="2160"/>
                              <w:marRight w:val="0"/>
                              <w:marTop w:val="0"/>
                              <w:marBottom w:val="0"/>
                              <w:divBdr>
                                <w:top w:val="none" w:sz="0" w:space="0" w:color="auto"/>
                                <w:left w:val="none" w:sz="0" w:space="0" w:color="auto"/>
                                <w:bottom w:val="none" w:sz="0" w:space="0" w:color="auto"/>
                                <w:right w:val="none" w:sz="0" w:space="0" w:color="auto"/>
                              </w:divBdr>
                            </w:div>
                            <w:div w:id="708535504">
                              <w:marLeft w:val="2160"/>
                              <w:marRight w:val="0"/>
                              <w:marTop w:val="0"/>
                              <w:marBottom w:val="0"/>
                              <w:divBdr>
                                <w:top w:val="none" w:sz="0" w:space="0" w:color="auto"/>
                                <w:left w:val="none" w:sz="0" w:space="0" w:color="auto"/>
                                <w:bottom w:val="none" w:sz="0" w:space="0" w:color="auto"/>
                                <w:right w:val="none" w:sz="0" w:space="0" w:color="auto"/>
                              </w:divBdr>
                            </w:div>
                            <w:div w:id="881477468">
                              <w:marLeft w:val="2160"/>
                              <w:marRight w:val="0"/>
                              <w:marTop w:val="0"/>
                              <w:marBottom w:val="0"/>
                              <w:divBdr>
                                <w:top w:val="none" w:sz="0" w:space="0" w:color="auto"/>
                                <w:left w:val="none" w:sz="0" w:space="0" w:color="auto"/>
                                <w:bottom w:val="none" w:sz="0" w:space="0" w:color="auto"/>
                                <w:right w:val="none" w:sz="0" w:space="0" w:color="auto"/>
                              </w:divBdr>
                            </w:div>
                            <w:div w:id="718747828">
                              <w:marLeft w:val="2160"/>
                              <w:marRight w:val="0"/>
                              <w:marTop w:val="0"/>
                              <w:marBottom w:val="0"/>
                              <w:divBdr>
                                <w:top w:val="none" w:sz="0" w:space="0" w:color="auto"/>
                                <w:left w:val="none" w:sz="0" w:space="0" w:color="auto"/>
                                <w:bottom w:val="none" w:sz="0" w:space="0" w:color="auto"/>
                                <w:right w:val="none" w:sz="0" w:space="0" w:color="auto"/>
                              </w:divBdr>
                            </w:div>
                            <w:div w:id="1606306787">
                              <w:marLeft w:val="2160"/>
                              <w:marRight w:val="0"/>
                              <w:marTop w:val="0"/>
                              <w:marBottom w:val="0"/>
                              <w:divBdr>
                                <w:top w:val="none" w:sz="0" w:space="0" w:color="auto"/>
                                <w:left w:val="none" w:sz="0" w:space="0" w:color="auto"/>
                                <w:bottom w:val="none" w:sz="0" w:space="0" w:color="auto"/>
                                <w:right w:val="none" w:sz="0" w:space="0" w:color="auto"/>
                              </w:divBdr>
                            </w:div>
                            <w:div w:id="1471511225">
                              <w:marLeft w:val="2160"/>
                              <w:marRight w:val="0"/>
                              <w:marTop w:val="0"/>
                              <w:marBottom w:val="0"/>
                              <w:divBdr>
                                <w:top w:val="none" w:sz="0" w:space="0" w:color="auto"/>
                                <w:left w:val="none" w:sz="0" w:space="0" w:color="auto"/>
                                <w:bottom w:val="none" w:sz="0" w:space="0" w:color="auto"/>
                                <w:right w:val="none" w:sz="0" w:space="0" w:color="auto"/>
                              </w:divBdr>
                            </w:div>
                            <w:div w:id="955060159">
                              <w:marLeft w:val="2160"/>
                              <w:marRight w:val="0"/>
                              <w:marTop w:val="0"/>
                              <w:marBottom w:val="0"/>
                              <w:divBdr>
                                <w:top w:val="none" w:sz="0" w:space="0" w:color="auto"/>
                                <w:left w:val="none" w:sz="0" w:space="0" w:color="auto"/>
                                <w:bottom w:val="none" w:sz="0" w:space="0" w:color="auto"/>
                                <w:right w:val="none" w:sz="0" w:space="0" w:color="auto"/>
                              </w:divBdr>
                            </w:div>
                            <w:div w:id="665481449">
                              <w:marLeft w:val="2160"/>
                              <w:marRight w:val="0"/>
                              <w:marTop w:val="0"/>
                              <w:marBottom w:val="0"/>
                              <w:divBdr>
                                <w:top w:val="none" w:sz="0" w:space="0" w:color="auto"/>
                                <w:left w:val="none" w:sz="0" w:space="0" w:color="auto"/>
                                <w:bottom w:val="none" w:sz="0" w:space="0" w:color="auto"/>
                                <w:right w:val="none" w:sz="0" w:space="0" w:color="auto"/>
                              </w:divBdr>
                            </w:div>
                            <w:div w:id="932930597">
                              <w:marLeft w:val="0"/>
                              <w:marRight w:val="0"/>
                              <w:marTop w:val="0"/>
                              <w:marBottom w:val="0"/>
                              <w:divBdr>
                                <w:top w:val="none" w:sz="0" w:space="0" w:color="auto"/>
                                <w:left w:val="none" w:sz="0" w:space="0" w:color="auto"/>
                                <w:bottom w:val="none" w:sz="0" w:space="0" w:color="auto"/>
                                <w:right w:val="none" w:sz="0" w:space="0" w:color="auto"/>
                              </w:divBdr>
                            </w:div>
                            <w:div w:id="2110351373">
                              <w:marLeft w:val="0"/>
                              <w:marRight w:val="0"/>
                              <w:marTop w:val="0"/>
                              <w:marBottom w:val="0"/>
                              <w:divBdr>
                                <w:top w:val="none" w:sz="0" w:space="0" w:color="auto"/>
                                <w:left w:val="none" w:sz="0" w:space="0" w:color="auto"/>
                                <w:bottom w:val="none" w:sz="0" w:space="0" w:color="auto"/>
                                <w:right w:val="none" w:sz="0" w:space="0" w:color="auto"/>
                              </w:divBdr>
                            </w:div>
                            <w:div w:id="1838186408">
                              <w:marLeft w:val="2160"/>
                              <w:marRight w:val="0"/>
                              <w:marTop w:val="0"/>
                              <w:marBottom w:val="0"/>
                              <w:divBdr>
                                <w:top w:val="none" w:sz="0" w:space="0" w:color="auto"/>
                                <w:left w:val="none" w:sz="0" w:space="0" w:color="auto"/>
                                <w:bottom w:val="none" w:sz="0" w:space="0" w:color="auto"/>
                                <w:right w:val="none" w:sz="0" w:space="0" w:color="auto"/>
                              </w:divBdr>
                            </w:div>
                            <w:div w:id="11807128">
                              <w:marLeft w:val="2160"/>
                              <w:marRight w:val="0"/>
                              <w:marTop w:val="0"/>
                              <w:marBottom w:val="0"/>
                              <w:divBdr>
                                <w:top w:val="none" w:sz="0" w:space="0" w:color="auto"/>
                                <w:left w:val="none" w:sz="0" w:space="0" w:color="auto"/>
                                <w:bottom w:val="none" w:sz="0" w:space="0" w:color="auto"/>
                                <w:right w:val="none" w:sz="0" w:space="0" w:color="auto"/>
                              </w:divBdr>
                            </w:div>
                            <w:div w:id="1052459796">
                              <w:marLeft w:val="2160"/>
                              <w:marRight w:val="0"/>
                              <w:marTop w:val="0"/>
                              <w:marBottom w:val="0"/>
                              <w:divBdr>
                                <w:top w:val="none" w:sz="0" w:space="0" w:color="auto"/>
                                <w:left w:val="none" w:sz="0" w:space="0" w:color="auto"/>
                                <w:bottom w:val="none" w:sz="0" w:space="0" w:color="auto"/>
                                <w:right w:val="none" w:sz="0" w:space="0" w:color="auto"/>
                              </w:divBdr>
                            </w:div>
                            <w:div w:id="1929803727">
                              <w:marLeft w:val="2880"/>
                              <w:marRight w:val="0"/>
                              <w:marTop w:val="0"/>
                              <w:marBottom w:val="0"/>
                              <w:divBdr>
                                <w:top w:val="none" w:sz="0" w:space="0" w:color="auto"/>
                                <w:left w:val="none" w:sz="0" w:space="0" w:color="auto"/>
                                <w:bottom w:val="none" w:sz="0" w:space="0" w:color="auto"/>
                                <w:right w:val="none" w:sz="0" w:space="0" w:color="auto"/>
                              </w:divBdr>
                            </w:div>
                            <w:div w:id="1587105494">
                              <w:marLeft w:val="2880"/>
                              <w:marRight w:val="0"/>
                              <w:marTop w:val="0"/>
                              <w:marBottom w:val="0"/>
                              <w:divBdr>
                                <w:top w:val="none" w:sz="0" w:space="0" w:color="auto"/>
                                <w:left w:val="none" w:sz="0" w:space="0" w:color="auto"/>
                                <w:bottom w:val="none" w:sz="0" w:space="0" w:color="auto"/>
                                <w:right w:val="none" w:sz="0" w:space="0" w:color="auto"/>
                              </w:divBdr>
                            </w:div>
                            <w:div w:id="359820057">
                              <w:marLeft w:val="2880"/>
                              <w:marRight w:val="0"/>
                              <w:marTop w:val="0"/>
                              <w:marBottom w:val="0"/>
                              <w:divBdr>
                                <w:top w:val="none" w:sz="0" w:space="0" w:color="auto"/>
                                <w:left w:val="none" w:sz="0" w:space="0" w:color="auto"/>
                                <w:bottom w:val="none" w:sz="0" w:space="0" w:color="auto"/>
                                <w:right w:val="none" w:sz="0" w:space="0" w:color="auto"/>
                              </w:divBdr>
                            </w:div>
                            <w:div w:id="1252615985">
                              <w:marLeft w:val="2880"/>
                              <w:marRight w:val="0"/>
                              <w:marTop w:val="0"/>
                              <w:marBottom w:val="0"/>
                              <w:divBdr>
                                <w:top w:val="none" w:sz="0" w:space="0" w:color="auto"/>
                                <w:left w:val="none" w:sz="0" w:space="0" w:color="auto"/>
                                <w:bottom w:val="none" w:sz="0" w:space="0" w:color="auto"/>
                                <w:right w:val="none" w:sz="0" w:space="0" w:color="auto"/>
                              </w:divBdr>
                            </w:div>
                            <w:div w:id="1847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772">
                  <w:marLeft w:val="4320"/>
                  <w:marRight w:val="0"/>
                  <w:marTop w:val="0"/>
                  <w:marBottom w:val="0"/>
                  <w:divBdr>
                    <w:top w:val="none" w:sz="0" w:space="0" w:color="auto"/>
                    <w:left w:val="none" w:sz="0" w:space="0" w:color="auto"/>
                    <w:bottom w:val="none" w:sz="0" w:space="0" w:color="auto"/>
                    <w:right w:val="none" w:sz="0" w:space="0" w:color="auto"/>
                  </w:divBdr>
                </w:div>
                <w:div w:id="494997959">
                  <w:marLeft w:val="4320"/>
                  <w:marRight w:val="0"/>
                  <w:marTop w:val="0"/>
                  <w:marBottom w:val="0"/>
                  <w:divBdr>
                    <w:top w:val="none" w:sz="0" w:space="0" w:color="auto"/>
                    <w:left w:val="none" w:sz="0" w:space="0" w:color="auto"/>
                    <w:bottom w:val="none" w:sz="0" w:space="0" w:color="auto"/>
                    <w:right w:val="none" w:sz="0" w:space="0" w:color="auto"/>
                  </w:divBdr>
                </w:div>
                <w:div w:id="97264302">
                  <w:marLeft w:val="2160"/>
                  <w:marRight w:val="0"/>
                  <w:marTop w:val="0"/>
                  <w:marBottom w:val="0"/>
                  <w:divBdr>
                    <w:top w:val="none" w:sz="0" w:space="0" w:color="auto"/>
                    <w:left w:val="none" w:sz="0" w:space="0" w:color="auto"/>
                    <w:bottom w:val="none" w:sz="0" w:space="0" w:color="auto"/>
                    <w:right w:val="none" w:sz="0" w:space="0" w:color="auto"/>
                  </w:divBdr>
                </w:div>
                <w:div w:id="270599541">
                  <w:marLeft w:val="4320"/>
                  <w:marRight w:val="0"/>
                  <w:marTop w:val="0"/>
                  <w:marBottom w:val="0"/>
                  <w:divBdr>
                    <w:top w:val="none" w:sz="0" w:space="0" w:color="auto"/>
                    <w:left w:val="none" w:sz="0" w:space="0" w:color="auto"/>
                    <w:bottom w:val="none" w:sz="0" w:space="0" w:color="auto"/>
                    <w:right w:val="none" w:sz="0" w:space="0" w:color="auto"/>
                  </w:divBdr>
                </w:div>
                <w:div w:id="1884487789">
                  <w:marLeft w:val="4320"/>
                  <w:marRight w:val="0"/>
                  <w:marTop w:val="0"/>
                  <w:marBottom w:val="0"/>
                  <w:divBdr>
                    <w:top w:val="none" w:sz="0" w:space="0" w:color="auto"/>
                    <w:left w:val="none" w:sz="0" w:space="0" w:color="auto"/>
                    <w:bottom w:val="none" w:sz="0" w:space="0" w:color="auto"/>
                    <w:right w:val="none" w:sz="0" w:space="0" w:color="auto"/>
                  </w:divBdr>
                </w:div>
                <w:div w:id="1729915459">
                  <w:marLeft w:val="4320"/>
                  <w:marRight w:val="0"/>
                  <w:marTop w:val="0"/>
                  <w:marBottom w:val="0"/>
                  <w:divBdr>
                    <w:top w:val="none" w:sz="0" w:space="0" w:color="auto"/>
                    <w:left w:val="none" w:sz="0" w:space="0" w:color="auto"/>
                    <w:bottom w:val="none" w:sz="0" w:space="0" w:color="auto"/>
                    <w:right w:val="none" w:sz="0" w:space="0" w:color="auto"/>
                  </w:divBdr>
                </w:div>
                <w:div w:id="1138382557">
                  <w:marLeft w:val="4320"/>
                  <w:marRight w:val="0"/>
                  <w:marTop w:val="0"/>
                  <w:marBottom w:val="0"/>
                  <w:divBdr>
                    <w:top w:val="none" w:sz="0" w:space="0" w:color="auto"/>
                    <w:left w:val="none" w:sz="0" w:space="0" w:color="auto"/>
                    <w:bottom w:val="none" w:sz="0" w:space="0" w:color="auto"/>
                    <w:right w:val="none" w:sz="0" w:space="0" w:color="auto"/>
                  </w:divBdr>
                </w:div>
                <w:div w:id="204562889">
                  <w:marLeft w:val="0"/>
                  <w:marRight w:val="0"/>
                  <w:marTop w:val="0"/>
                  <w:marBottom w:val="0"/>
                  <w:divBdr>
                    <w:top w:val="none" w:sz="0" w:space="0" w:color="auto"/>
                    <w:left w:val="none" w:sz="0" w:space="0" w:color="auto"/>
                    <w:bottom w:val="none" w:sz="0" w:space="0" w:color="auto"/>
                    <w:right w:val="none" w:sz="0" w:space="0" w:color="auto"/>
                  </w:divBdr>
                </w:div>
                <w:div w:id="202180428">
                  <w:marLeft w:val="2160"/>
                  <w:marRight w:val="0"/>
                  <w:marTop w:val="0"/>
                  <w:marBottom w:val="0"/>
                  <w:divBdr>
                    <w:top w:val="none" w:sz="0" w:space="0" w:color="auto"/>
                    <w:left w:val="none" w:sz="0" w:space="0" w:color="auto"/>
                    <w:bottom w:val="none" w:sz="0" w:space="0" w:color="auto"/>
                    <w:right w:val="none" w:sz="0" w:space="0" w:color="auto"/>
                  </w:divBdr>
                </w:div>
                <w:div w:id="2044859524">
                  <w:marLeft w:val="2160"/>
                  <w:marRight w:val="0"/>
                  <w:marTop w:val="0"/>
                  <w:marBottom w:val="0"/>
                  <w:divBdr>
                    <w:top w:val="none" w:sz="0" w:space="0" w:color="auto"/>
                    <w:left w:val="none" w:sz="0" w:space="0" w:color="auto"/>
                    <w:bottom w:val="none" w:sz="0" w:space="0" w:color="auto"/>
                    <w:right w:val="none" w:sz="0" w:space="0" w:color="auto"/>
                  </w:divBdr>
                </w:div>
                <w:div w:id="369231731">
                  <w:marLeft w:val="2160"/>
                  <w:marRight w:val="0"/>
                  <w:marTop w:val="0"/>
                  <w:marBottom w:val="0"/>
                  <w:divBdr>
                    <w:top w:val="none" w:sz="0" w:space="0" w:color="auto"/>
                    <w:left w:val="none" w:sz="0" w:space="0" w:color="auto"/>
                    <w:bottom w:val="none" w:sz="0" w:space="0" w:color="auto"/>
                    <w:right w:val="none" w:sz="0" w:space="0" w:color="auto"/>
                  </w:divBdr>
                </w:div>
                <w:div w:id="1579171710">
                  <w:marLeft w:val="2160"/>
                  <w:marRight w:val="0"/>
                  <w:marTop w:val="0"/>
                  <w:marBottom w:val="0"/>
                  <w:divBdr>
                    <w:top w:val="none" w:sz="0" w:space="0" w:color="auto"/>
                    <w:left w:val="none" w:sz="0" w:space="0" w:color="auto"/>
                    <w:bottom w:val="none" w:sz="0" w:space="0" w:color="auto"/>
                    <w:right w:val="none" w:sz="0" w:space="0" w:color="auto"/>
                  </w:divBdr>
                </w:div>
                <w:div w:id="1813668201">
                  <w:marLeft w:val="2160"/>
                  <w:marRight w:val="0"/>
                  <w:marTop w:val="0"/>
                  <w:marBottom w:val="0"/>
                  <w:divBdr>
                    <w:top w:val="none" w:sz="0" w:space="0" w:color="auto"/>
                    <w:left w:val="none" w:sz="0" w:space="0" w:color="auto"/>
                    <w:bottom w:val="none" w:sz="0" w:space="0" w:color="auto"/>
                    <w:right w:val="none" w:sz="0" w:space="0" w:color="auto"/>
                  </w:divBdr>
                </w:div>
                <w:div w:id="756291652">
                  <w:marLeft w:val="2160"/>
                  <w:marRight w:val="0"/>
                  <w:marTop w:val="0"/>
                  <w:marBottom w:val="0"/>
                  <w:divBdr>
                    <w:top w:val="none" w:sz="0" w:space="0" w:color="auto"/>
                    <w:left w:val="none" w:sz="0" w:space="0" w:color="auto"/>
                    <w:bottom w:val="none" w:sz="0" w:space="0" w:color="auto"/>
                    <w:right w:val="none" w:sz="0" w:space="0" w:color="auto"/>
                  </w:divBdr>
                </w:div>
                <w:div w:id="1798792250">
                  <w:marLeft w:val="0"/>
                  <w:marRight w:val="0"/>
                  <w:marTop w:val="0"/>
                  <w:marBottom w:val="0"/>
                  <w:divBdr>
                    <w:top w:val="none" w:sz="0" w:space="0" w:color="auto"/>
                    <w:left w:val="none" w:sz="0" w:space="0" w:color="auto"/>
                    <w:bottom w:val="none" w:sz="0" w:space="0" w:color="auto"/>
                    <w:right w:val="none" w:sz="0" w:space="0" w:color="auto"/>
                  </w:divBdr>
                </w:div>
                <w:div w:id="588468010">
                  <w:marLeft w:val="0"/>
                  <w:marRight w:val="0"/>
                  <w:marTop w:val="0"/>
                  <w:marBottom w:val="0"/>
                  <w:divBdr>
                    <w:top w:val="none" w:sz="0" w:space="0" w:color="auto"/>
                    <w:left w:val="none" w:sz="0" w:space="0" w:color="auto"/>
                    <w:bottom w:val="none" w:sz="0" w:space="0" w:color="auto"/>
                    <w:right w:val="none" w:sz="0" w:space="0" w:color="auto"/>
                  </w:divBdr>
                </w:div>
                <w:div w:id="187331728">
                  <w:marLeft w:val="2160"/>
                  <w:marRight w:val="0"/>
                  <w:marTop w:val="0"/>
                  <w:marBottom w:val="0"/>
                  <w:divBdr>
                    <w:top w:val="none" w:sz="0" w:space="0" w:color="auto"/>
                    <w:left w:val="none" w:sz="0" w:space="0" w:color="auto"/>
                    <w:bottom w:val="none" w:sz="0" w:space="0" w:color="auto"/>
                    <w:right w:val="none" w:sz="0" w:space="0" w:color="auto"/>
                  </w:divBdr>
                </w:div>
                <w:div w:id="1402143158">
                  <w:marLeft w:val="1440"/>
                  <w:marRight w:val="0"/>
                  <w:marTop w:val="0"/>
                  <w:marBottom w:val="0"/>
                  <w:divBdr>
                    <w:top w:val="none" w:sz="0" w:space="0" w:color="auto"/>
                    <w:left w:val="none" w:sz="0" w:space="0" w:color="auto"/>
                    <w:bottom w:val="none" w:sz="0" w:space="0" w:color="auto"/>
                    <w:right w:val="none" w:sz="0" w:space="0" w:color="auto"/>
                  </w:divBdr>
                </w:div>
                <w:div w:id="964694836">
                  <w:marLeft w:val="1440"/>
                  <w:marRight w:val="0"/>
                  <w:marTop w:val="0"/>
                  <w:marBottom w:val="0"/>
                  <w:divBdr>
                    <w:top w:val="none" w:sz="0" w:space="0" w:color="auto"/>
                    <w:left w:val="none" w:sz="0" w:space="0" w:color="auto"/>
                    <w:bottom w:val="none" w:sz="0" w:space="0" w:color="auto"/>
                    <w:right w:val="none" w:sz="0" w:space="0" w:color="auto"/>
                  </w:divBdr>
                </w:div>
                <w:div w:id="887450366">
                  <w:marLeft w:val="1440"/>
                  <w:marRight w:val="0"/>
                  <w:marTop w:val="0"/>
                  <w:marBottom w:val="0"/>
                  <w:divBdr>
                    <w:top w:val="none" w:sz="0" w:space="0" w:color="auto"/>
                    <w:left w:val="none" w:sz="0" w:space="0" w:color="auto"/>
                    <w:bottom w:val="none" w:sz="0" w:space="0" w:color="auto"/>
                    <w:right w:val="none" w:sz="0" w:space="0" w:color="auto"/>
                  </w:divBdr>
                </w:div>
                <w:div w:id="848254208">
                  <w:marLeft w:val="2160"/>
                  <w:marRight w:val="0"/>
                  <w:marTop w:val="0"/>
                  <w:marBottom w:val="0"/>
                  <w:divBdr>
                    <w:top w:val="none" w:sz="0" w:space="0" w:color="auto"/>
                    <w:left w:val="none" w:sz="0" w:space="0" w:color="auto"/>
                    <w:bottom w:val="none" w:sz="0" w:space="0" w:color="auto"/>
                    <w:right w:val="none" w:sz="0" w:space="0" w:color="auto"/>
                  </w:divBdr>
                </w:div>
                <w:div w:id="255329067">
                  <w:marLeft w:val="2160"/>
                  <w:marRight w:val="0"/>
                  <w:marTop w:val="0"/>
                  <w:marBottom w:val="0"/>
                  <w:divBdr>
                    <w:top w:val="none" w:sz="0" w:space="0" w:color="auto"/>
                    <w:left w:val="none" w:sz="0" w:space="0" w:color="auto"/>
                    <w:bottom w:val="none" w:sz="0" w:space="0" w:color="auto"/>
                    <w:right w:val="none" w:sz="0" w:space="0" w:color="auto"/>
                  </w:divBdr>
                </w:div>
                <w:div w:id="453140520">
                  <w:marLeft w:val="2160"/>
                  <w:marRight w:val="0"/>
                  <w:marTop w:val="0"/>
                  <w:marBottom w:val="0"/>
                  <w:divBdr>
                    <w:top w:val="none" w:sz="0" w:space="0" w:color="auto"/>
                    <w:left w:val="none" w:sz="0" w:space="0" w:color="auto"/>
                    <w:bottom w:val="none" w:sz="0" w:space="0" w:color="auto"/>
                    <w:right w:val="none" w:sz="0" w:space="0" w:color="auto"/>
                  </w:divBdr>
                </w:div>
                <w:div w:id="2125879105">
                  <w:marLeft w:val="4320"/>
                  <w:marRight w:val="0"/>
                  <w:marTop w:val="0"/>
                  <w:marBottom w:val="0"/>
                  <w:divBdr>
                    <w:top w:val="none" w:sz="0" w:space="0" w:color="auto"/>
                    <w:left w:val="none" w:sz="0" w:space="0" w:color="auto"/>
                    <w:bottom w:val="none" w:sz="0" w:space="0" w:color="auto"/>
                    <w:right w:val="none" w:sz="0" w:space="0" w:color="auto"/>
                  </w:divBdr>
                </w:div>
                <w:div w:id="1758746368">
                  <w:marLeft w:val="4320"/>
                  <w:marRight w:val="0"/>
                  <w:marTop w:val="0"/>
                  <w:marBottom w:val="0"/>
                  <w:divBdr>
                    <w:top w:val="none" w:sz="0" w:space="0" w:color="auto"/>
                    <w:left w:val="none" w:sz="0" w:space="0" w:color="auto"/>
                    <w:bottom w:val="none" w:sz="0" w:space="0" w:color="auto"/>
                    <w:right w:val="none" w:sz="0" w:space="0" w:color="auto"/>
                  </w:divBdr>
                </w:div>
                <w:div w:id="1172137192">
                  <w:marLeft w:val="4320"/>
                  <w:marRight w:val="0"/>
                  <w:marTop w:val="0"/>
                  <w:marBottom w:val="0"/>
                  <w:divBdr>
                    <w:top w:val="none" w:sz="0" w:space="0" w:color="auto"/>
                    <w:left w:val="none" w:sz="0" w:space="0" w:color="auto"/>
                    <w:bottom w:val="none" w:sz="0" w:space="0" w:color="auto"/>
                    <w:right w:val="none" w:sz="0" w:space="0" w:color="auto"/>
                  </w:divBdr>
                </w:div>
                <w:div w:id="1078943529">
                  <w:marLeft w:val="4320"/>
                  <w:marRight w:val="0"/>
                  <w:marTop w:val="0"/>
                  <w:marBottom w:val="0"/>
                  <w:divBdr>
                    <w:top w:val="none" w:sz="0" w:space="0" w:color="auto"/>
                    <w:left w:val="none" w:sz="0" w:space="0" w:color="auto"/>
                    <w:bottom w:val="none" w:sz="0" w:space="0" w:color="auto"/>
                    <w:right w:val="none" w:sz="0" w:space="0" w:color="auto"/>
                  </w:divBdr>
                </w:div>
                <w:div w:id="1324746758">
                  <w:marLeft w:val="2160"/>
                  <w:marRight w:val="0"/>
                  <w:marTop w:val="0"/>
                  <w:marBottom w:val="0"/>
                  <w:divBdr>
                    <w:top w:val="none" w:sz="0" w:space="0" w:color="auto"/>
                    <w:left w:val="none" w:sz="0" w:space="0" w:color="auto"/>
                    <w:bottom w:val="none" w:sz="0" w:space="0" w:color="auto"/>
                    <w:right w:val="none" w:sz="0" w:space="0" w:color="auto"/>
                  </w:divBdr>
                </w:div>
                <w:div w:id="1192451213">
                  <w:marLeft w:val="0"/>
                  <w:marRight w:val="0"/>
                  <w:marTop w:val="0"/>
                  <w:marBottom w:val="0"/>
                  <w:divBdr>
                    <w:top w:val="none" w:sz="0" w:space="0" w:color="auto"/>
                    <w:left w:val="none" w:sz="0" w:space="0" w:color="auto"/>
                    <w:bottom w:val="none" w:sz="0" w:space="0" w:color="auto"/>
                    <w:right w:val="none" w:sz="0" w:space="0" w:color="auto"/>
                  </w:divBdr>
                </w:div>
                <w:div w:id="922952783">
                  <w:marLeft w:val="2160"/>
                  <w:marRight w:val="0"/>
                  <w:marTop w:val="0"/>
                  <w:marBottom w:val="0"/>
                  <w:divBdr>
                    <w:top w:val="none" w:sz="0" w:space="0" w:color="auto"/>
                    <w:left w:val="none" w:sz="0" w:space="0" w:color="auto"/>
                    <w:bottom w:val="none" w:sz="0" w:space="0" w:color="auto"/>
                    <w:right w:val="none" w:sz="0" w:space="0" w:color="auto"/>
                  </w:divBdr>
                </w:div>
                <w:div w:id="70858465">
                  <w:marLeft w:val="2160"/>
                  <w:marRight w:val="0"/>
                  <w:marTop w:val="0"/>
                  <w:marBottom w:val="0"/>
                  <w:divBdr>
                    <w:top w:val="none" w:sz="0" w:space="0" w:color="auto"/>
                    <w:left w:val="none" w:sz="0" w:space="0" w:color="auto"/>
                    <w:bottom w:val="none" w:sz="0" w:space="0" w:color="auto"/>
                    <w:right w:val="none" w:sz="0" w:space="0" w:color="auto"/>
                  </w:divBdr>
                </w:div>
                <w:div w:id="1677877969">
                  <w:marLeft w:val="4320"/>
                  <w:marRight w:val="0"/>
                  <w:marTop w:val="0"/>
                  <w:marBottom w:val="0"/>
                  <w:divBdr>
                    <w:top w:val="none" w:sz="0" w:space="0" w:color="auto"/>
                    <w:left w:val="none" w:sz="0" w:space="0" w:color="auto"/>
                    <w:bottom w:val="none" w:sz="0" w:space="0" w:color="auto"/>
                    <w:right w:val="none" w:sz="0" w:space="0" w:color="auto"/>
                  </w:divBdr>
                </w:div>
                <w:div w:id="479424948">
                  <w:marLeft w:val="4320"/>
                  <w:marRight w:val="0"/>
                  <w:marTop w:val="0"/>
                  <w:marBottom w:val="0"/>
                  <w:divBdr>
                    <w:top w:val="none" w:sz="0" w:space="0" w:color="auto"/>
                    <w:left w:val="none" w:sz="0" w:space="0" w:color="auto"/>
                    <w:bottom w:val="none" w:sz="0" w:space="0" w:color="auto"/>
                    <w:right w:val="none" w:sz="0" w:space="0" w:color="auto"/>
                  </w:divBdr>
                </w:div>
                <w:div w:id="560290729">
                  <w:marLeft w:val="4320"/>
                  <w:marRight w:val="0"/>
                  <w:marTop w:val="0"/>
                  <w:marBottom w:val="0"/>
                  <w:divBdr>
                    <w:top w:val="none" w:sz="0" w:space="0" w:color="auto"/>
                    <w:left w:val="none" w:sz="0" w:space="0" w:color="auto"/>
                    <w:bottom w:val="none" w:sz="0" w:space="0" w:color="auto"/>
                    <w:right w:val="none" w:sz="0" w:space="0" w:color="auto"/>
                  </w:divBdr>
                </w:div>
                <w:div w:id="339433486">
                  <w:marLeft w:val="4320"/>
                  <w:marRight w:val="0"/>
                  <w:marTop w:val="0"/>
                  <w:marBottom w:val="0"/>
                  <w:divBdr>
                    <w:top w:val="none" w:sz="0" w:space="0" w:color="auto"/>
                    <w:left w:val="none" w:sz="0" w:space="0" w:color="auto"/>
                    <w:bottom w:val="none" w:sz="0" w:space="0" w:color="auto"/>
                    <w:right w:val="none" w:sz="0" w:space="0" w:color="auto"/>
                  </w:divBdr>
                </w:div>
                <w:div w:id="899290551">
                  <w:marLeft w:val="2160"/>
                  <w:marRight w:val="0"/>
                  <w:marTop w:val="0"/>
                  <w:marBottom w:val="0"/>
                  <w:divBdr>
                    <w:top w:val="none" w:sz="0" w:space="0" w:color="auto"/>
                    <w:left w:val="none" w:sz="0" w:space="0" w:color="auto"/>
                    <w:bottom w:val="none" w:sz="0" w:space="0" w:color="auto"/>
                    <w:right w:val="none" w:sz="0" w:space="0" w:color="auto"/>
                  </w:divBdr>
                </w:div>
                <w:div w:id="328758076">
                  <w:marLeft w:val="2160"/>
                  <w:marRight w:val="0"/>
                  <w:marTop w:val="0"/>
                  <w:marBottom w:val="0"/>
                  <w:divBdr>
                    <w:top w:val="none" w:sz="0" w:space="0" w:color="auto"/>
                    <w:left w:val="none" w:sz="0" w:space="0" w:color="auto"/>
                    <w:bottom w:val="none" w:sz="0" w:space="0" w:color="auto"/>
                    <w:right w:val="none" w:sz="0" w:space="0" w:color="auto"/>
                  </w:divBdr>
                </w:div>
                <w:div w:id="1887788937">
                  <w:marLeft w:val="2160"/>
                  <w:marRight w:val="0"/>
                  <w:marTop w:val="0"/>
                  <w:marBottom w:val="0"/>
                  <w:divBdr>
                    <w:top w:val="none" w:sz="0" w:space="0" w:color="auto"/>
                    <w:left w:val="none" w:sz="0" w:space="0" w:color="auto"/>
                    <w:bottom w:val="none" w:sz="0" w:space="0" w:color="auto"/>
                    <w:right w:val="none" w:sz="0" w:space="0" w:color="auto"/>
                  </w:divBdr>
                </w:div>
                <w:div w:id="939026995">
                  <w:marLeft w:val="2160"/>
                  <w:marRight w:val="0"/>
                  <w:marTop w:val="0"/>
                  <w:marBottom w:val="0"/>
                  <w:divBdr>
                    <w:top w:val="none" w:sz="0" w:space="0" w:color="auto"/>
                    <w:left w:val="none" w:sz="0" w:space="0" w:color="auto"/>
                    <w:bottom w:val="none" w:sz="0" w:space="0" w:color="auto"/>
                    <w:right w:val="none" w:sz="0" w:space="0" w:color="auto"/>
                  </w:divBdr>
                </w:div>
                <w:div w:id="1258831050">
                  <w:marLeft w:val="2160"/>
                  <w:marRight w:val="0"/>
                  <w:marTop w:val="0"/>
                  <w:marBottom w:val="0"/>
                  <w:divBdr>
                    <w:top w:val="none" w:sz="0" w:space="0" w:color="auto"/>
                    <w:left w:val="none" w:sz="0" w:space="0" w:color="auto"/>
                    <w:bottom w:val="none" w:sz="0" w:space="0" w:color="auto"/>
                    <w:right w:val="none" w:sz="0" w:space="0" w:color="auto"/>
                  </w:divBdr>
                </w:div>
                <w:div w:id="618148997">
                  <w:marLeft w:val="2160"/>
                  <w:marRight w:val="0"/>
                  <w:marTop w:val="0"/>
                  <w:marBottom w:val="0"/>
                  <w:divBdr>
                    <w:top w:val="none" w:sz="0" w:space="0" w:color="auto"/>
                    <w:left w:val="none" w:sz="0" w:space="0" w:color="auto"/>
                    <w:bottom w:val="none" w:sz="0" w:space="0" w:color="auto"/>
                    <w:right w:val="none" w:sz="0" w:space="0" w:color="auto"/>
                  </w:divBdr>
                </w:div>
                <w:div w:id="1491941021">
                  <w:marLeft w:val="2160"/>
                  <w:marRight w:val="0"/>
                  <w:marTop w:val="0"/>
                  <w:marBottom w:val="0"/>
                  <w:divBdr>
                    <w:top w:val="none" w:sz="0" w:space="0" w:color="auto"/>
                    <w:left w:val="none" w:sz="0" w:space="0" w:color="auto"/>
                    <w:bottom w:val="none" w:sz="0" w:space="0" w:color="auto"/>
                    <w:right w:val="none" w:sz="0" w:space="0" w:color="auto"/>
                  </w:divBdr>
                </w:div>
                <w:div w:id="1127119730">
                  <w:marLeft w:val="2160"/>
                  <w:marRight w:val="0"/>
                  <w:marTop w:val="0"/>
                  <w:marBottom w:val="0"/>
                  <w:divBdr>
                    <w:top w:val="none" w:sz="0" w:space="0" w:color="auto"/>
                    <w:left w:val="none" w:sz="0" w:space="0" w:color="auto"/>
                    <w:bottom w:val="none" w:sz="0" w:space="0" w:color="auto"/>
                    <w:right w:val="none" w:sz="0" w:space="0" w:color="auto"/>
                  </w:divBdr>
                </w:div>
                <w:div w:id="1906717303">
                  <w:marLeft w:val="2160"/>
                  <w:marRight w:val="0"/>
                  <w:marTop w:val="0"/>
                  <w:marBottom w:val="0"/>
                  <w:divBdr>
                    <w:top w:val="none" w:sz="0" w:space="0" w:color="auto"/>
                    <w:left w:val="none" w:sz="0" w:space="0" w:color="auto"/>
                    <w:bottom w:val="none" w:sz="0" w:space="0" w:color="auto"/>
                    <w:right w:val="none" w:sz="0" w:space="0" w:color="auto"/>
                  </w:divBdr>
                </w:div>
                <w:div w:id="93743367">
                  <w:marLeft w:val="2160"/>
                  <w:marRight w:val="0"/>
                  <w:marTop w:val="0"/>
                  <w:marBottom w:val="0"/>
                  <w:divBdr>
                    <w:top w:val="none" w:sz="0" w:space="0" w:color="auto"/>
                    <w:left w:val="none" w:sz="0" w:space="0" w:color="auto"/>
                    <w:bottom w:val="none" w:sz="0" w:space="0" w:color="auto"/>
                    <w:right w:val="none" w:sz="0" w:space="0" w:color="auto"/>
                  </w:divBdr>
                </w:div>
                <w:div w:id="1332827428">
                  <w:marLeft w:val="0"/>
                  <w:marRight w:val="0"/>
                  <w:marTop w:val="0"/>
                  <w:marBottom w:val="0"/>
                  <w:divBdr>
                    <w:top w:val="none" w:sz="0" w:space="0" w:color="auto"/>
                    <w:left w:val="none" w:sz="0" w:space="0" w:color="auto"/>
                    <w:bottom w:val="none" w:sz="0" w:space="0" w:color="auto"/>
                    <w:right w:val="none" w:sz="0" w:space="0" w:color="auto"/>
                  </w:divBdr>
                </w:div>
                <w:div w:id="1810198724">
                  <w:marLeft w:val="0"/>
                  <w:marRight w:val="0"/>
                  <w:marTop w:val="0"/>
                  <w:marBottom w:val="0"/>
                  <w:divBdr>
                    <w:top w:val="none" w:sz="0" w:space="0" w:color="auto"/>
                    <w:left w:val="none" w:sz="0" w:space="0" w:color="auto"/>
                    <w:bottom w:val="none" w:sz="0" w:space="0" w:color="auto"/>
                    <w:right w:val="none" w:sz="0" w:space="0" w:color="auto"/>
                  </w:divBdr>
                </w:div>
                <w:div w:id="1244022650">
                  <w:marLeft w:val="2160"/>
                  <w:marRight w:val="0"/>
                  <w:marTop w:val="0"/>
                  <w:marBottom w:val="0"/>
                  <w:divBdr>
                    <w:top w:val="none" w:sz="0" w:space="0" w:color="auto"/>
                    <w:left w:val="none" w:sz="0" w:space="0" w:color="auto"/>
                    <w:bottom w:val="none" w:sz="0" w:space="0" w:color="auto"/>
                    <w:right w:val="none" w:sz="0" w:space="0" w:color="auto"/>
                  </w:divBdr>
                </w:div>
                <w:div w:id="941187376">
                  <w:marLeft w:val="2160"/>
                  <w:marRight w:val="0"/>
                  <w:marTop w:val="0"/>
                  <w:marBottom w:val="0"/>
                  <w:divBdr>
                    <w:top w:val="none" w:sz="0" w:space="0" w:color="auto"/>
                    <w:left w:val="none" w:sz="0" w:space="0" w:color="auto"/>
                    <w:bottom w:val="none" w:sz="0" w:space="0" w:color="auto"/>
                    <w:right w:val="none" w:sz="0" w:space="0" w:color="auto"/>
                  </w:divBdr>
                </w:div>
                <w:div w:id="411776209">
                  <w:marLeft w:val="2160"/>
                  <w:marRight w:val="0"/>
                  <w:marTop w:val="0"/>
                  <w:marBottom w:val="0"/>
                  <w:divBdr>
                    <w:top w:val="none" w:sz="0" w:space="0" w:color="auto"/>
                    <w:left w:val="none" w:sz="0" w:space="0" w:color="auto"/>
                    <w:bottom w:val="none" w:sz="0" w:space="0" w:color="auto"/>
                    <w:right w:val="none" w:sz="0" w:space="0" w:color="auto"/>
                  </w:divBdr>
                </w:div>
                <w:div w:id="1619099201">
                  <w:marLeft w:val="2880"/>
                  <w:marRight w:val="0"/>
                  <w:marTop w:val="0"/>
                  <w:marBottom w:val="0"/>
                  <w:divBdr>
                    <w:top w:val="none" w:sz="0" w:space="0" w:color="auto"/>
                    <w:left w:val="none" w:sz="0" w:space="0" w:color="auto"/>
                    <w:bottom w:val="none" w:sz="0" w:space="0" w:color="auto"/>
                    <w:right w:val="none" w:sz="0" w:space="0" w:color="auto"/>
                  </w:divBdr>
                </w:div>
                <w:div w:id="1043137620">
                  <w:marLeft w:val="2880"/>
                  <w:marRight w:val="0"/>
                  <w:marTop w:val="0"/>
                  <w:marBottom w:val="0"/>
                  <w:divBdr>
                    <w:top w:val="none" w:sz="0" w:space="0" w:color="auto"/>
                    <w:left w:val="none" w:sz="0" w:space="0" w:color="auto"/>
                    <w:bottom w:val="none" w:sz="0" w:space="0" w:color="auto"/>
                    <w:right w:val="none" w:sz="0" w:space="0" w:color="auto"/>
                  </w:divBdr>
                </w:div>
                <w:div w:id="129710888">
                  <w:marLeft w:val="2880"/>
                  <w:marRight w:val="0"/>
                  <w:marTop w:val="0"/>
                  <w:marBottom w:val="0"/>
                  <w:divBdr>
                    <w:top w:val="none" w:sz="0" w:space="0" w:color="auto"/>
                    <w:left w:val="none" w:sz="0" w:space="0" w:color="auto"/>
                    <w:bottom w:val="none" w:sz="0" w:space="0" w:color="auto"/>
                    <w:right w:val="none" w:sz="0" w:space="0" w:color="auto"/>
                  </w:divBdr>
                </w:div>
                <w:div w:id="2103211965">
                  <w:marLeft w:val="2880"/>
                  <w:marRight w:val="0"/>
                  <w:marTop w:val="0"/>
                  <w:marBottom w:val="0"/>
                  <w:divBdr>
                    <w:top w:val="none" w:sz="0" w:space="0" w:color="auto"/>
                    <w:left w:val="none" w:sz="0" w:space="0" w:color="auto"/>
                    <w:bottom w:val="none" w:sz="0" w:space="0" w:color="auto"/>
                    <w:right w:val="none" w:sz="0" w:space="0" w:color="auto"/>
                  </w:divBdr>
                </w:div>
                <w:div w:id="1243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77534">
          <w:marLeft w:val="0"/>
          <w:marRight w:val="0"/>
          <w:marTop w:val="0"/>
          <w:marBottom w:val="0"/>
          <w:divBdr>
            <w:top w:val="none" w:sz="0" w:space="0" w:color="auto"/>
            <w:left w:val="none" w:sz="0" w:space="0" w:color="auto"/>
            <w:bottom w:val="none" w:sz="0" w:space="0" w:color="auto"/>
            <w:right w:val="none" w:sz="0" w:space="0" w:color="auto"/>
          </w:divBdr>
        </w:div>
        <w:div w:id="1403526810">
          <w:marLeft w:val="2160"/>
          <w:marRight w:val="0"/>
          <w:marTop w:val="0"/>
          <w:marBottom w:val="0"/>
          <w:divBdr>
            <w:top w:val="none" w:sz="0" w:space="0" w:color="auto"/>
            <w:left w:val="none" w:sz="0" w:space="0" w:color="auto"/>
            <w:bottom w:val="none" w:sz="0" w:space="0" w:color="auto"/>
            <w:right w:val="none" w:sz="0" w:space="0" w:color="auto"/>
          </w:divBdr>
        </w:div>
        <w:div w:id="2095663573">
          <w:marLeft w:val="2160"/>
          <w:marRight w:val="0"/>
          <w:marTop w:val="0"/>
          <w:marBottom w:val="0"/>
          <w:divBdr>
            <w:top w:val="none" w:sz="0" w:space="0" w:color="auto"/>
            <w:left w:val="none" w:sz="0" w:space="0" w:color="auto"/>
            <w:bottom w:val="none" w:sz="0" w:space="0" w:color="auto"/>
            <w:right w:val="none" w:sz="0" w:space="0" w:color="auto"/>
          </w:divBdr>
        </w:div>
        <w:div w:id="2145728913">
          <w:marLeft w:val="0"/>
          <w:marRight w:val="0"/>
          <w:marTop w:val="0"/>
          <w:marBottom w:val="0"/>
          <w:divBdr>
            <w:top w:val="none" w:sz="0" w:space="0" w:color="auto"/>
            <w:left w:val="none" w:sz="0" w:space="0" w:color="auto"/>
            <w:bottom w:val="none" w:sz="0" w:space="0" w:color="auto"/>
            <w:right w:val="none" w:sz="0" w:space="0" w:color="auto"/>
          </w:divBdr>
        </w:div>
        <w:div w:id="387723939">
          <w:marLeft w:val="0"/>
          <w:marRight w:val="0"/>
          <w:marTop w:val="0"/>
          <w:marBottom w:val="0"/>
          <w:divBdr>
            <w:top w:val="none" w:sz="0" w:space="0" w:color="auto"/>
            <w:left w:val="none" w:sz="0" w:space="0" w:color="auto"/>
            <w:bottom w:val="none" w:sz="0" w:space="0" w:color="auto"/>
            <w:right w:val="none" w:sz="0" w:space="0" w:color="auto"/>
          </w:divBdr>
        </w:div>
        <w:div w:id="997225025">
          <w:marLeft w:val="2160"/>
          <w:marRight w:val="0"/>
          <w:marTop w:val="0"/>
          <w:marBottom w:val="0"/>
          <w:divBdr>
            <w:top w:val="none" w:sz="0" w:space="0" w:color="auto"/>
            <w:left w:val="none" w:sz="0" w:space="0" w:color="auto"/>
            <w:bottom w:val="none" w:sz="0" w:space="0" w:color="auto"/>
            <w:right w:val="none" w:sz="0" w:space="0" w:color="auto"/>
          </w:divBdr>
        </w:div>
        <w:div w:id="1638366209">
          <w:marLeft w:val="1440"/>
          <w:marRight w:val="0"/>
          <w:marTop w:val="0"/>
          <w:marBottom w:val="0"/>
          <w:divBdr>
            <w:top w:val="none" w:sz="0" w:space="0" w:color="auto"/>
            <w:left w:val="none" w:sz="0" w:space="0" w:color="auto"/>
            <w:bottom w:val="none" w:sz="0" w:space="0" w:color="auto"/>
            <w:right w:val="none" w:sz="0" w:space="0" w:color="auto"/>
          </w:divBdr>
        </w:div>
        <w:div w:id="1282497188">
          <w:marLeft w:val="1440"/>
          <w:marRight w:val="0"/>
          <w:marTop w:val="0"/>
          <w:marBottom w:val="0"/>
          <w:divBdr>
            <w:top w:val="none" w:sz="0" w:space="0" w:color="auto"/>
            <w:left w:val="none" w:sz="0" w:space="0" w:color="auto"/>
            <w:bottom w:val="none" w:sz="0" w:space="0" w:color="auto"/>
            <w:right w:val="none" w:sz="0" w:space="0" w:color="auto"/>
          </w:divBdr>
        </w:div>
        <w:div w:id="1716008254">
          <w:marLeft w:val="1440"/>
          <w:marRight w:val="0"/>
          <w:marTop w:val="0"/>
          <w:marBottom w:val="0"/>
          <w:divBdr>
            <w:top w:val="none" w:sz="0" w:space="0" w:color="auto"/>
            <w:left w:val="none" w:sz="0" w:space="0" w:color="auto"/>
            <w:bottom w:val="none" w:sz="0" w:space="0" w:color="auto"/>
            <w:right w:val="none" w:sz="0" w:space="0" w:color="auto"/>
          </w:divBdr>
        </w:div>
        <w:div w:id="487329961">
          <w:marLeft w:val="2160"/>
          <w:marRight w:val="0"/>
          <w:marTop w:val="0"/>
          <w:marBottom w:val="0"/>
          <w:divBdr>
            <w:top w:val="none" w:sz="0" w:space="0" w:color="auto"/>
            <w:left w:val="none" w:sz="0" w:space="0" w:color="auto"/>
            <w:bottom w:val="none" w:sz="0" w:space="0" w:color="auto"/>
            <w:right w:val="none" w:sz="0" w:space="0" w:color="auto"/>
          </w:divBdr>
        </w:div>
        <w:div w:id="558247118">
          <w:marLeft w:val="2160"/>
          <w:marRight w:val="0"/>
          <w:marTop w:val="0"/>
          <w:marBottom w:val="0"/>
          <w:divBdr>
            <w:top w:val="none" w:sz="0" w:space="0" w:color="auto"/>
            <w:left w:val="none" w:sz="0" w:space="0" w:color="auto"/>
            <w:bottom w:val="none" w:sz="0" w:space="0" w:color="auto"/>
            <w:right w:val="none" w:sz="0" w:space="0" w:color="auto"/>
          </w:divBdr>
        </w:div>
        <w:div w:id="1605529317">
          <w:marLeft w:val="2160"/>
          <w:marRight w:val="0"/>
          <w:marTop w:val="0"/>
          <w:marBottom w:val="0"/>
          <w:divBdr>
            <w:top w:val="none" w:sz="0" w:space="0" w:color="auto"/>
            <w:left w:val="none" w:sz="0" w:space="0" w:color="auto"/>
            <w:bottom w:val="none" w:sz="0" w:space="0" w:color="auto"/>
            <w:right w:val="none" w:sz="0" w:space="0" w:color="auto"/>
          </w:divBdr>
        </w:div>
        <w:div w:id="1802336050">
          <w:marLeft w:val="4320"/>
          <w:marRight w:val="0"/>
          <w:marTop w:val="0"/>
          <w:marBottom w:val="0"/>
          <w:divBdr>
            <w:top w:val="none" w:sz="0" w:space="0" w:color="auto"/>
            <w:left w:val="none" w:sz="0" w:space="0" w:color="auto"/>
            <w:bottom w:val="none" w:sz="0" w:space="0" w:color="auto"/>
            <w:right w:val="none" w:sz="0" w:space="0" w:color="auto"/>
          </w:divBdr>
        </w:div>
        <w:div w:id="1827429402">
          <w:marLeft w:val="4320"/>
          <w:marRight w:val="0"/>
          <w:marTop w:val="0"/>
          <w:marBottom w:val="0"/>
          <w:divBdr>
            <w:top w:val="none" w:sz="0" w:space="0" w:color="auto"/>
            <w:left w:val="none" w:sz="0" w:space="0" w:color="auto"/>
            <w:bottom w:val="none" w:sz="0" w:space="0" w:color="auto"/>
            <w:right w:val="none" w:sz="0" w:space="0" w:color="auto"/>
          </w:divBdr>
        </w:div>
        <w:div w:id="1771270582">
          <w:marLeft w:val="4320"/>
          <w:marRight w:val="0"/>
          <w:marTop w:val="0"/>
          <w:marBottom w:val="0"/>
          <w:divBdr>
            <w:top w:val="none" w:sz="0" w:space="0" w:color="auto"/>
            <w:left w:val="none" w:sz="0" w:space="0" w:color="auto"/>
            <w:bottom w:val="none" w:sz="0" w:space="0" w:color="auto"/>
            <w:right w:val="none" w:sz="0" w:space="0" w:color="auto"/>
          </w:divBdr>
        </w:div>
        <w:div w:id="187446905">
          <w:marLeft w:val="4320"/>
          <w:marRight w:val="0"/>
          <w:marTop w:val="0"/>
          <w:marBottom w:val="0"/>
          <w:divBdr>
            <w:top w:val="none" w:sz="0" w:space="0" w:color="auto"/>
            <w:left w:val="none" w:sz="0" w:space="0" w:color="auto"/>
            <w:bottom w:val="none" w:sz="0" w:space="0" w:color="auto"/>
            <w:right w:val="none" w:sz="0" w:space="0" w:color="auto"/>
          </w:divBdr>
        </w:div>
        <w:div w:id="1300527195">
          <w:marLeft w:val="2160"/>
          <w:marRight w:val="0"/>
          <w:marTop w:val="0"/>
          <w:marBottom w:val="0"/>
          <w:divBdr>
            <w:top w:val="none" w:sz="0" w:space="0" w:color="auto"/>
            <w:left w:val="none" w:sz="0" w:space="0" w:color="auto"/>
            <w:bottom w:val="none" w:sz="0" w:space="0" w:color="auto"/>
            <w:right w:val="none" w:sz="0" w:space="0" w:color="auto"/>
          </w:divBdr>
        </w:div>
        <w:div w:id="1959556586">
          <w:marLeft w:val="0"/>
          <w:marRight w:val="0"/>
          <w:marTop w:val="0"/>
          <w:marBottom w:val="0"/>
          <w:divBdr>
            <w:top w:val="none" w:sz="0" w:space="0" w:color="auto"/>
            <w:left w:val="none" w:sz="0" w:space="0" w:color="auto"/>
            <w:bottom w:val="none" w:sz="0" w:space="0" w:color="auto"/>
            <w:right w:val="none" w:sz="0" w:space="0" w:color="auto"/>
          </w:divBdr>
        </w:div>
        <w:div w:id="862519848">
          <w:marLeft w:val="2160"/>
          <w:marRight w:val="0"/>
          <w:marTop w:val="0"/>
          <w:marBottom w:val="0"/>
          <w:divBdr>
            <w:top w:val="none" w:sz="0" w:space="0" w:color="auto"/>
            <w:left w:val="none" w:sz="0" w:space="0" w:color="auto"/>
            <w:bottom w:val="none" w:sz="0" w:space="0" w:color="auto"/>
            <w:right w:val="none" w:sz="0" w:space="0" w:color="auto"/>
          </w:divBdr>
        </w:div>
        <w:div w:id="1097755226">
          <w:marLeft w:val="2160"/>
          <w:marRight w:val="0"/>
          <w:marTop w:val="0"/>
          <w:marBottom w:val="0"/>
          <w:divBdr>
            <w:top w:val="none" w:sz="0" w:space="0" w:color="auto"/>
            <w:left w:val="none" w:sz="0" w:space="0" w:color="auto"/>
            <w:bottom w:val="none" w:sz="0" w:space="0" w:color="auto"/>
            <w:right w:val="none" w:sz="0" w:space="0" w:color="auto"/>
          </w:divBdr>
        </w:div>
        <w:div w:id="427623461">
          <w:marLeft w:val="4320"/>
          <w:marRight w:val="0"/>
          <w:marTop w:val="0"/>
          <w:marBottom w:val="0"/>
          <w:divBdr>
            <w:top w:val="none" w:sz="0" w:space="0" w:color="auto"/>
            <w:left w:val="none" w:sz="0" w:space="0" w:color="auto"/>
            <w:bottom w:val="none" w:sz="0" w:space="0" w:color="auto"/>
            <w:right w:val="none" w:sz="0" w:space="0" w:color="auto"/>
          </w:divBdr>
        </w:div>
        <w:div w:id="391731319">
          <w:marLeft w:val="4320"/>
          <w:marRight w:val="0"/>
          <w:marTop w:val="0"/>
          <w:marBottom w:val="0"/>
          <w:divBdr>
            <w:top w:val="none" w:sz="0" w:space="0" w:color="auto"/>
            <w:left w:val="none" w:sz="0" w:space="0" w:color="auto"/>
            <w:bottom w:val="none" w:sz="0" w:space="0" w:color="auto"/>
            <w:right w:val="none" w:sz="0" w:space="0" w:color="auto"/>
          </w:divBdr>
        </w:div>
        <w:div w:id="1585725341">
          <w:marLeft w:val="4320"/>
          <w:marRight w:val="0"/>
          <w:marTop w:val="0"/>
          <w:marBottom w:val="0"/>
          <w:divBdr>
            <w:top w:val="none" w:sz="0" w:space="0" w:color="auto"/>
            <w:left w:val="none" w:sz="0" w:space="0" w:color="auto"/>
            <w:bottom w:val="none" w:sz="0" w:space="0" w:color="auto"/>
            <w:right w:val="none" w:sz="0" w:space="0" w:color="auto"/>
          </w:divBdr>
        </w:div>
        <w:div w:id="178126973">
          <w:marLeft w:val="4320"/>
          <w:marRight w:val="0"/>
          <w:marTop w:val="0"/>
          <w:marBottom w:val="0"/>
          <w:divBdr>
            <w:top w:val="none" w:sz="0" w:space="0" w:color="auto"/>
            <w:left w:val="none" w:sz="0" w:space="0" w:color="auto"/>
            <w:bottom w:val="none" w:sz="0" w:space="0" w:color="auto"/>
            <w:right w:val="none" w:sz="0" w:space="0" w:color="auto"/>
          </w:divBdr>
        </w:div>
        <w:div w:id="1039937244">
          <w:marLeft w:val="2160"/>
          <w:marRight w:val="0"/>
          <w:marTop w:val="0"/>
          <w:marBottom w:val="0"/>
          <w:divBdr>
            <w:top w:val="none" w:sz="0" w:space="0" w:color="auto"/>
            <w:left w:val="none" w:sz="0" w:space="0" w:color="auto"/>
            <w:bottom w:val="none" w:sz="0" w:space="0" w:color="auto"/>
            <w:right w:val="none" w:sz="0" w:space="0" w:color="auto"/>
          </w:divBdr>
        </w:div>
        <w:div w:id="859468063">
          <w:marLeft w:val="2160"/>
          <w:marRight w:val="0"/>
          <w:marTop w:val="0"/>
          <w:marBottom w:val="0"/>
          <w:divBdr>
            <w:top w:val="none" w:sz="0" w:space="0" w:color="auto"/>
            <w:left w:val="none" w:sz="0" w:space="0" w:color="auto"/>
            <w:bottom w:val="none" w:sz="0" w:space="0" w:color="auto"/>
            <w:right w:val="none" w:sz="0" w:space="0" w:color="auto"/>
          </w:divBdr>
        </w:div>
        <w:div w:id="1299650501">
          <w:marLeft w:val="2160"/>
          <w:marRight w:val="0"/>
          <w:marTop w:val="0"/>
          <w:marBottom w:val="0"/>
          <w:divBdr>
            <w:top w:val="none" w:sz="0" w:space="0" w:color="auto"/>
            <w:left w:val="none" w:sz="0" w:space="0" w:color="auto"/>
            <w:bottom w:val="none" w:sz="0" w:space="0" w:color="auto"/>
            <w:right w:val="none" w:sz="0" w:space="0" w:color="auto"/>
          </w:divBdr>
        </w:div>
        <w:div w:id="2126997775">
          <w:marLeft w:val="2160"/>
          <w:marRight w:val="0"/>
          <w:marTop w:val="0"/>
          <w:marBottom w:val="0"/>
          <w:divBdr>
            <w:top w:val="none" w:sz="0" w:space="0" w:color="auto"/>
            <w:left w:val="none" w:sz="0" w:space="0" w:color="auto"/>
            <w:bottom w:val="none" w:sz="0" w:space="0" w:color="auto"/>
            <w:right w:val="none" w:sz="0" w:space="0" w:color="auto"/>
          </w:divBdr>
        </w:div>
        <w:div w:id="307588997">
          <w:marLeft w:val="2160"/>
          <w:marRight w:val="0"/>
          <w:marTop w:val="0"/>
          <w:marBottom w:val="0"/>
          <w:divBdr>
            <w:top w:val="none" w:sz="0" w:space="0" w:color="auto"/>
            <w:left w:val="none" w:sz="0" w:space="0" w:color="auto"/>
            <w:bottom w:val="none" w:sz="0" w:space="0" w:color="auto"/>
            <w:right w:val="none" w:sz="0" w:space="0" w:color="auto"/>
          </w:divBdr>
        </w:div>
        <w:div w:id="1696346693">
          <w:marLeft w:val="2160"/>
          <w:marRight w:val="0"/>
          <w:marTop w:val="0"/>
          <w:marBottom w:val="0"/>
          <w:divBdr>
            <w:top w:val="none" w:sz="0" w:space="0" w:color="auto"/>
            <w:left w:val="none" w:sz="0" w:space="0" w:color="auto"/>
            <w:bottom w:val="none" w:sz="0" w:space="0" w:color="auto"/>
            <w:right w:val="none" w:sz="0" w:space="0" w:color="auto"/>
          </w:divBdr>
        </w:div>
        <w:div w:id="146096751">
          <w:marLeft w:val="2160"/>
          <w:marRight w:val="0"/>
          <w:marTop w:val="0"/>
          <w:marBottom w:val="0"/>
          <w:divBdr>
            <w:top w:val="none" w:sz="0" w:space="0" w:color="auto"/>
            <w:left w:val="none" w:sz="0" w:space="0" w:color="auto"/>
            <w:bottom w:val="none" w:sz="0" w:space="0" w:color="auto"/>
            <w:right w:val="none" w:sz="0" w:space="0" w:color="auto"/>
          </w:divBdr>
        </w:div>
        <w:div w:id="791019627">
          <w:marLeft w:val="2160"/>
          <w:marRight w:val="0"/>
          <w:marTop w:val="0"/>
          <w:marBottom w:val="0"/>
          <w:divBdr>
            <w:top w:val="none" w:sz="0" w:space="0" w:color="auto"/>
            <w:left w:val="none" w:sz="0" w:space="0" w:color="auto"/>
            <w:bottom w:val="none" w:sz="0" w:space="0" w:color="auto"/>
            <w:right w:val="none" w:sz="0" w:space="0" w:color="auto"/>
          </w:divBdr>
        </w:div>
        <w:div w:id="582686849">
          <w:marLeft w:val="2160"/>
          <w:marRight w:val="0"/>
          <w:marTop w:val="0"/>
          <w:marBottom w:val="0"/>
          <w:divBdr>
            <w:top w:val="none" w:sz="0" w:space="0" w:color="auto"/>
            <w:left w:val="none" w:sz="0" w:space="0" w:color="auto"/>
            <w:bottom w:val="none" w:sz="0" w:space="0" w:color="auto"/>
            <w:right w:val="none" w:sz="0" w:space="0" w:color="auto"/>
          </w:divBdr>
        </w:div>
        <w:div w:id="243875996">
          <w:marLeft w:val="2160"/>
          <w:marRight w:val="0"/>
          <w:marTop w:val="0"/>
          <w:marBottom w:val="0"/>
          <w:divBdr>
            <w:top w:val="none" w:sz="0" w:space="0" w:color="auto"/>
            <w:left w:val="none" w:sz="0" w:space="0" w:color="auto"/>
            <w:bottom w:val="none" w:sz="0" w:space="0" w:color="auto"/>
            <w:right w:val="none" w:sz="0" w:space="0" w:color="auto"/>
          </w:divBdr>
        </w:div>
        <w:div w:id="835611838">
          <w:marLeft w:val="0"/>
          <w:marRight w:val="0"/>
          <w:marTop w:val="0"/>
          <w:marBottom w:val="0"/>
          <w:divBdr>
            <w:top w:val="none" w:sz="0" w:space="0" w:color="auto"/>
            <w:left w:val="none" w:sz="0" w:space="0" w:color="auto"/>
            <w:bottom w:val="none" w:sz="0" w:space="0" w:color="auto"/>
            <w:right w:val="none" w:sz="0" w:space="0" w:color="auto"/>
          </w:divBdr>
        </w:div>
        <w:div w:id="1439371872">
          <w:marLeft w:val="0"/>
          <w:marRight w:val="0"/>
          <w:marTop w:val="0"/>
          <w:marBottom w:val="0"/>
          <w:divBdr>
            <w:top w:val="none" w:sz="0" w:space="0" w:color="auto"/>
            <w:left w:val="none" w:sz="0" w:space="0" w:color="auto"/>
            <w:bottom w:val="none" w:sz="0" w:space="0" w:color="auto"/>
            <w:right w:val="none" w:sz="0" w:space="0" w:color="auto"/>
          </w:divBdr>
        </w:div>
        <w:div w:id="1855920795">
          <w:marLeft w:val="2160"/>
          <w:marRight w:val="0"/>
          <w:marTop w:val="0"/>
          <w:marBottom w:val="0"/>
          <w:divBdr>
            <w:top w:val="none" w:sz="0" w:space="0" w:color="auto"/>
            <w:left w:val="none" w:sz="0" w:space="0" w:color="auto"/>
            <w:bottom w:val="none" w:sz="0" w:space="0" w:color="auto"/>
            <w:right w:val="none" w:sz="0" w:space="0" w:color="auto"/>
          </w:divBdr>
        </w:div>
        <w:div w:id="1078361819">
          <w:marLeft w:val="2160"/>
          <w:marRight w:val="0"/>
          <w:marTop w:val="0"/>
          <w:marBottom w:val="0"/>
          <w:divBdr>
            <w:top w:val="none" w:sz="0" w:space="0" w:color="auto"/>
            <w:left w:val="none" w:sz="0" w:space="0" w:color="auto"/>
            <w:bottom w:val="none" w:sz="0" w:space="0" w:color="auto"/>
            <w:right w:val="none" w:sz="0" w:space="0" w:color="auto"/>
          </w:divBdr>
        </w:div>
        <w:div w:id="908154677">
          <w:marLeft w:val="2160"/>
          <w:marRight w:val="0"/>
          <w:marTop w:val="0"/>
          <w:marBottom w:val="0"/>
          <w:divBdr>
            <w:top w:val="none" w:sz="0" w:space="0" w:color="auto"/>
            <w:left w:val="none" w:sz="0" w:space="0" w:color="auto"/>
            <w:bottom w:val="none" w:sz="0" w:space="0" w:color="auto"/>
            <w:right w:val="none" w:sz="0" w:space="0" w:color="auto"/>
          </w:divBdr>
        </w:div>
        <w:div w:id="983856860">
          <w:marLeft w:val="2880"/>
          <w:marRight w:val="0"/>
          <w:marTop w:val="0"/>
          <w:marBottom w:val="0"/>
          <w:divBdr>
            <w:top w:val="none" w:sz="0" w:space="0" w:color="auto"/>
            <w:left w:val="none" w:sz="0" w:space="0" w:color="auto"/>
            <w:bottom w:val="none" w:sz="0" w:space="0" w:color="auto"/>
            <w:right w:val="none" w:sz="0" w:space="0" w:color="auto"/>
          </w:divBdr>
        </w:div>
        <w:div w:id="147600325">
          <w:marLeft w:val="2880"/>
          <w:marRight w:val="0"/>
          <w:marTop w:val="0"/>
          <w:marBottom w:val="0"/>
          <w:divBdr>
            <w:top w:val="none" w:sz="0" w:space="0" w:color="auto"/>
            <w:left w:val="none" w:sz="0" w:space="0" w:color="auto"/>
            <w:bottom w:val="none" w:sz="0" w:space="0" w:color="auto"/>
            <w:right w:val="none" w:sz="0" w:space="0" w:color="auto"/>
          </w:divBdr>
        </w:div>
        <w:div w:id="835345819">
          <w:marLeft w:val="2880"/>
          <w:marRight w:val="0"/>
          <w:marTop w:val="0"/>
          <w:marBottom w:val="0"/>
          <w:divBdr>
            <w:top w:val="none" w:sz="0" w:space="0" w:color="auto"/>
            <w:left w:val="none" w:sz="0" w:space="0" w:color="auto"/>
            <w:bottom w:val="none" w:sz="0" w:space="0" w:color="auto"/>
            <w:right w:val="none" w:sz="0" w:space="0" w:color="auto"/>
          </w:divBdr>
        </w:div>
        <w:div w:id="881753076">
          <w:marLeft w:val="2880"/>
          <w:marRight w:val="0"/>
          <w:marTop w:val="0"/>
          <w:marBottom w:val="0"/>
          <w:divBdr>
            <w:top w:val="none" w:sz="0" w:space="0" w:color="auto"/>
            <w:left w:val="none" w:sz="0" w:space="0" w:color="auto"/>
            <w:bottom w:val="none" w:sz="0" w:space="0" w:color="auto"/>
            <w:right w:val="none" w:sz="0" w:space="0" w:color="auto"/>
          </w:divBdr>
        </w:div>
        <w:div w:id="1832790882">
          <w:marLeft w:val="0"/>
          <w:marRight w:val="0"/>
          <w:marTop w:val="0"/>
          <w:marBottom w:val="0"/>
          <w:divBdr>
            <w:top w:val="none" w:sz="0" w:space="0" w:color="auto"/>
            <w:left w:val="none" w:sz="0" w:space="0" w:color="auto"/>
            <w:bottom w:val="none" w:sz="0" w:space="0" w:color="auto"/>
            <w:right w:val="none" w:sz="0" w:space="0" w:color="auto"/>
          </w:divBdr>
        </w:div>
        <w:div w:id="1753627568">
          <w:marLeft w:val="0"/>
          <w:marRight w:val="0"/>
          <w:marTop w:val="0"/>
          <w:marBottom w:val="0"/>
          <w:divBdr>
            <w:top w:val="none" w:sz="0" w:space="0" w:color="auto"/>
            <w:left w:val="none" w:sz="0" w:space="0" w:color="auto"/>
            <w:bottom w:val="none" w:sz="0" w:space="0" w:color="auto"/>
            <w:right w:val="none" w:sz="0" w:space="0" w:color="auto"/>
          </w:divBdr>
        </w:div>
        <w:div w:id="1693258445">
          <w:marLeft w:val="4320"/>
          <w:marRight w:val="0"/>
          <w:marTop w:val="0"/>
          <w:marBottom w:val="0"/>
          <w:divBdr>
            <w:top w:val="none" w:sz="0" w:space="0" w:color="auto"/>
            <w:left w:val="none" w:sz="0" w:space="0" w:color="auto"/>
            <w:bottom w:val="none" w:sz="0" w:space="0" w:color="auto"/>
            <w:right w:val="none" w:sz="0" w:space="0" w:color="auto"/>
          </w:divBdr>
        </w:div>
        <w:div w:id="1137066175">
          <w:marLeft w:val="2160"/>
          <w:marRight w:val="0"/>
          <w:marTop w:val="0"/>
          <w:marBottom w:val="0"/>
          <w:divBdr>
            <w:top w:val="none" w:sz="0" w:space="0" w:color="auto"/>
            <w:left w:val="none" w:sz="0" w:space="0" w:color="auto"/>
            <w:bottom w:val="none" w:sz="0" w:space="0" w:color="auto"/>
            <w:right w:val="none" w:sz="0" w:space="0" w:color="auto"/>
          </w:divBdr>
        </w:div>
        <w:div w:id="1931769205">
          <w:marLeft w:val="2160"/>
          <w:marRight w:val="0"/>
          <w:marTop w:val="0"/>
          <w:marBottom w:val="0"/>
          <w:divBdr>
            <w:top w:val="none" w:sz="0" w:space="0" w:color="auto"/>
            <w:left w:val="none" w:sz="0" w:space="0" w:color="auto"/>
            <w:bottom w:val="none" w:sz="0" w:space="0" w:color="auto"/>
            <w:right w:val="none" w:sz="0" w:space="0" w:color="auto"/>
          </w:divBdr>
        </w:div>
        <w:div w:id="894971806">
          <w:marLeft w:val="2160"/>
          <w:marRight w:val="0"/>
          <w:marTop w:val="0"/>
          <w:marBottom w:val="0"/>
          <w:divBdr>
            <w:top w:val="none" w:sz="0" w:space="0" w:color="auto"/>
            <w:left w:val="none" w:sz="0" w:space="0" w:color="auto"/>
            <w:bottom w:val="none" w:sz="0" w:space="0" w:color="auto"/>
            <w:right w:val="none" w:sz="0" w:space="0" w:color="auto"/>
          </w:divBdr>
        </w:div>
        <w:div w:id="1652443319">
          <w:marLeft w:val="2160"/>
          <w:marRight w:val="0"/>
          <w:marTop w:val="0"/>
          <w:marBottom w:val="0"/>
          <w:divBdr>
            <w:top w:val="none" w:sz="0" w:space="0" w:color="auto"/>
            <w:left w:val="none" w:sz="0" w:space="0" w:color="auto"/>
            <w:bottom w:val="none" w:sz="0" w:space="0" w:color="auto"/>
            <w:right w:val="none" w:sz="0" w:space="0" w:color="auto"/>
          </w:divBdr>
        </w:div>
        <w:div w:id="812676772">
          <w:marLeft w:val="2160"/>
          <w:marRight w:val="0"/>
          <w:marTop w:val="0"/>
          <w:marBottom w:val="0"/>
          <w:divBdr>
            <w:top w:val="none" w:sz="0" w:space="0" w:color="auto"/>
            <w:left w:val="none" w:sz="0" w:space="0" w:color="auto"/>
            <w:bottom w:val="none" w:sz="0" w:space="0" w:color="auto"/>
            <w:right w:val="none" w:sz="0" w:space="0" w:color="auto"/>
          </w:divBdr>
        </w:div>
        <w:div w:id="203293711">
          <w:marLeft w:val="2160"/>
          <w:marRight w:val="0"/>
          <w:marTop w:val="0"/>
          <w:marBottom w:val="0"/>
          <w:divBdr>
            <w:top w:val="none" w:sz="0" w:space="0" w:color="auto"/>
            <w:left w:val="none" w:sz="0" w:space="0" w:color="auto"/>
            <w:bottom w:val="none" w:sz="0" w:space="0" w:color="auto"/>
            <w:right w:val="none" w:sz="0" w:space="0" w:color="auto"/>
          </w:divBdr>
        </w:div>
        <w:div w:id="808012323">
          <w:marLeft w:val="2160"/>
          <w:marRight w:val="0"/>
          <w:marTop w:val="0"/>
          <w:marBottom w:val="0"/>
          <w:divBdr>
            <w:top w:val="none" w:sz="0" w:space="0" w:color="auto"/>
            <w:left w:val="none" w:sz="0" w:space="0" w:color="auto"/>
            <w:bottom w:val="none" w:sz="0" w:space="0" w:color="auto"/>
            <w:right w:val="none" w:sz="0" w:space="0" w:color="auto"/>
          </w:divBdr>
        </w:div>
        <w:div w:id="915896443">
          <w:marLeft w:val="2160"/>
          <w:marRight w:val="0"/>
          <w:marTop w:val="0"/>
          <w:marBottom w:val="0"/>
          <w:divBdr>
            <w:top w:val="none" w:sz="0" w:space="0" w:color="auto"/>
            <w:left w:val="none" w:sz="0" w:space="0" w:color="auto"/>
            <w:bottom w:val="none" w:sz="0" w:space="0" w:color="auto"/>
            <w:right w:val="none" w:sz="0" w:space="0" w:color="auto"/>
          </w:divBdr>
        </w:div>
        <w:div w:id="923802135">
          <w:marLeft w:val="2160"/>
          <w:marRight w:val="0"/>
          <w:marTop w:val="0"/>
          <w:marBottom w:val="0"/>
          <w:divBdr>
            <w:top w:val="none" w:sz="0" w:space="0" w:color="auto"/>
            <w:left w:val="none" w:sz="0" w:space="0" w:color="auto"/>
            <w:bottom w:val="none" w:sz="0" w:space="0" w:color="auto"/>
            <w:right w:val="none" w:sz="0" w:space="0" w:color="auto"/>
          </w:divBdr>
        </w:div>
        <w:div w:id="1779720743">
          <w:marLeft w:val="2160"/>
          <w:marRight w:val="0"/>
          <w:marTop w:val="0"/>
          <w:marBottom w:val="0"/>
          <w:divBdr>
            <w:top w:val="none" w:sz="0" w:space="0" w:color="auto"/>
            <w:left w:val="none" w:sz="0" w:space="0" w:color="auto"/>
            <w:bottom w:val="none" w:sz="0" w:space="0" w:color="auto"/>
            <w:right w:val="none" w:sz="0" w:space="0" w:color="auto"/>
          </w:divBdr>
        </w:div>
        <w:div w:id="241262427">
          <w:marLeft w:val="0"/>
          <w:marRight w:val="0"/>
          <w:marTop w:val="0"/>
          <w:marBottom w:val="0"/>
          <w:divBdr>
            <w:top w:val="none" w:sz="0" w:space="0" w:color="auto"/>
            <w:left w:val="none" w:sz="0" w:space="0" w:color="auto"/>
            <w:bottom w:val="none" w:sz="0" w:space="0" w:color="auto"/>
            <w:right w:val="none" w:sz="0" w:space="0" w:color="auto"/>
          </w:divBdr>
        </w:div>
        <w:div w:id="1542548354">
          <w:marLeft w:val="0"/>
          <w:marRight w:val="0"/>
          <w:marTop w:val="0"/>
          <w:marBottom w:val="0"/>
          <w:divBdr>
            <w:top w:val="none" w:sz="0" w:space="0" w:color="auto"/>
            <w:left w:val="none" w:sz="0" w:space="0" w:color="auto"/>
            <w:bottom w:val="none" w:sz="0" w:space="0" w:color="auto"/>
            <w:right w:val="none" w:sz="0" w:space="0" w:color="auto"/>
          </w:divBdr>
        </w:div>
        <w:div w:id="2135244274">
          <w:marLeft w:val="2160"/>
          <w:marRight w:val="0"/>
          <w:marTop w:val="0"/>
          <w:marBottom w:val="0"/>
          <w:divBdr>
            <w:top w:val="none" w:sz="0" w:space="0" w:color="auto"/>
            <w:left w:val="none" w:sz="0" w:space="0" w:color="auto"/>
            <w:bottom w:val="none" w:sz="0" w:space="0" w:color="auto"/>
            <w:right w:val="none" w:sz="0" w:space="0" w:color="auto"/>
          </w:divBdr>
        </w:div>
        <w:div w:id="1994675433">
          <w:marLeft w:val="2160"/>
          <w:marRight w:val="0"/>
          <w:marTop w:val="0"/>
          <w:marBottom w:val="0"/>
          <w:divBdr>
            <w:top w:val="none" w:sz="0" w:space="0" w:color="auto"/>
            <w:left w:val="none" w:sz="0" w:space="0" w:color="auto"/>
            <w:bottom w:val="none" w:sz="0" w:space="0" w:color="auto"/>
            <w:right w:val="none" w:sz="0" w:space="0" w:color="auto"/>
          </w:divBdr>
        </w:div>
        <w:div w:id="312221295">
          <w:marLeft w:val="2160"/>
          <w:marRight w:val="0"/>
          <w:marTop w:val="0"/>
          <w:marBottom w:val="0"/>
          <w:divBdr>
            <w:top w:val="none" w:sz="0" w:space="0" w:color="auto"/>
            <w:left w:val="none" w:sz="0" w:space="0" w:color="auto"/>
            <w:bottom w:val="none" w:sz="0" w:space="0" w:color="auto"/>
            <w:right w:val="none" w:sz="0" w:space="0" w:color="auto"/>
          </w:divBdr>
        </w:div>
        <w:div w:id="451753579">
          <w:marLeft w:val="2880"/>
          <w:marRight w:val="0"/>
          <w:marTop w:val="0"/>
          <w:marBottom w:val="0"/>
          <w:divBdr>
            <w:top w:val="none" w:sz="0" w:space="0" w:color="auto"/>
            <w:left w:val="none" w:sz="0" w:space="0" w:color="auto"/>
            <w:bottom w:val="none" w:sz="0" w:space="0" w:color="auto"/>
            <w:right w:val="none" w:sz="0" w:space="0" w:color="auto"/>
          </w:divBdr>
        </w:div>
        <w:div w:id="1114908379">
          <w:marLeft w:val="2880"/>
          <w:marRight w:val="0"/>
          <w:marTop w:val="0"/>
          <w:marBottom w:val="0"/>
          <w:divBdr>
            <w:top w:val="none" w:sz="0" w:space="0" w:color="auto"/>
            <w:left w:val="none" w:sz="0" w:space="0" w:color="auto"/>
            <w:bottom w:val="none" w:sz="0" w:space="0" w:color="auto"/>
            <w:right w:val="none" w:sz="0" w:space="0" w:color="auto"/>
          </w:divBdr>
        </w:div>
        <w:div w:id="1133250901">
          <w:marLeft w:val="2880"/>
          <w:marRight w:val="0"/>
          <w:marTop w:val="0"/>
          <w:marBottom w:val="0"/>
          <w:divBdr>
            <w:top w:val="none" w:sz="0" w:space="0" w:color="auto"/>
            <w:left w:val="none" w:sz="0" w:space="0" w:color="auto"/>
            <w:bottom w:val="none" w:sz="0" w:space="0" w:color="auto"/>
            <w:right w:val="none" w:sz="0" w:space="0" w:color="auto"/>
          </w:divBdr>
        </w:div>
        <w:div w:id="167990883">
          <w:marLeft w:val="2880"/>
          <w:marRight w:val="0"/>
          <w:marTop w:val="0"/>
          <w:marBottom w:val="0"/>
          <w:divBdr>
            <w:top w:val="none" w:sz="0" w:space="0" w:color="auto"/>
            <w:left w:val="none" w:sz="0" w:space="0" w:color="auto"/>
            <w:bottom w:val="none" w:sz="0" w:space="0" w:color="auto"/>
            <w:right w:val="none" w:sz="0" w:space="0" w:color="auto"/>
          </w:divBdr>
        </w:div>
        <w:div w:id="71632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02-282-8010" TargetMode="External"/><Relationship Id="rId5" Type="http://schemas.openxmlformats.org/officeDocument/2006/relationships/hyperlink" Target="mailto:DHSPressOffice@HQ.DHS.GOV" TargetMode="External"/><Relationship Id="rId4" Type="http://schemas.openxmlformats.org/officeDocument/2006/relationships/hyperlink" Target="mailto:DHSPressOffice@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2176</Words>
  <Characters>12409</Characters>
  <Application>Microsoft Office Word</Application>
  <DocSecurity>0</DocSecurity>
  <Lines>103</Lines>
  <Paragraphs>29</Paragraphs>
  <ScaleCrop>false</ScaleCrop>
  <Company/>
  <LinksUpToDate>false</LinksUpToDate>
  <CharactersWithSpaces>14556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Krikorian</dc:creator>
  <cp:lastModifiedBy>Mark Krikorian</cp:lastModifiedBy>
  <cp:revision>1</cp:revision>
  <dcterms:created xsi:type="dcterms:W3CDTF">2011-11-15T17:53:00Z</dcterms:created>
  <dcterms:modified xsi:type="dcterms:W3CDTF">2011-11-15T17:53:00Z</dcterms:modified>
</cp:coreProperties>
</file>